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53" w:rsidRPr="00A25909" w:rsidRDefault="00F17B53" w:rsidP="00F17B53">
      <w:pPr>
        <w:pStyle w:val="a9"/>
        <w:rPr>
          <w:sz w:val="24"/>
        </w:rPr>
      </w:pPr>
      <w:r w:rsidRPr="00A25909">
        <w:rPr>
          <w:sz w:val="24"/>
        </w:rPr>
        <w:t>РОСТОВСКАЯ ОБЛАСТЬ</w:t>
      </w:r>
    </w:p>
    <w:p w:rsidR="00F17B53" w:rsidRDefault="00F17B53" w:rsidP="00F17B53">
      <w:pPr>
        <w:jc w:val="center"/>
        <w:rPr>
          <w:b/>
          <w:szCs w:val="28"/>
        </w:rPr>
      </w:pPr>
      <w:r>
        <w:rPr>
          <w:b/>
          <w:szCs w:val="28"/>
        </w:rPr>
        <w:t>КРАСНОСУЛИНСКИЙ РАЙОН</w:t>
      </w:r>
    </w:p>
    <w:p w:rsidR="00F17B53" w:rsidRPr="00A25909" w:rsidRDefault="00F17B53" w:rsidP="00F17B53">
      <w:pPr>
        <w:pStyle w:val="a9"/>
        <w:rPr>
          <w:sz w:val="24"/>
        </w:rPr>
      </w:pPr>
      <w:r w:rsidRPr="00A25909">
        <w:rPr>
          <w:sz w:val="24"/>
        </w:rPr>
        <w:t>АДМИНИСТРАЦИЯ</w:t>
      </w:r>
    </w:p>
    <w:p w:rsidR="00F17B53" w:rsidRPr="00A25909" w:rsidRDefault="00F17B53" w:rsidP="00F17B53">
      <w:pPr>
        <w:pStyle w:val="a9"/>
        <w:rPr>
          <w:sz w:val="24"/>
        </w:rPr>
      </w:pPr>
      <w:r w:rsidRPr="00A25909">
        <w:rPr>
          <w:sz w:val="24"/>
        </w:rPr>
        <w:t>КОВАЛЕВСКОГО</w:t>
      </w:r>
    </w:p>
    <w:p w:rsidR="00F17B53" w:rsidRDefault="00F17B53" w:rsidP="00F17B53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:rsidR="00F17B53" w:rsidRDefault="00F17B53" w:rsidP="00F17B53">
      <w:pPr>
        <w:jc w:val="center"/>
        <w:rPr>
          <w:b/>
          <w:szCs w:val="28"/>
        </w:rPr>
      </w:pPr>
    </w:p>
    <w:p w:rsidR="00F17B53" w:rsidRDefault="00F17B53" w:rsidP="00F17B53">
      <w:pPr>
        <w:jc w:val="center"/>
        <w:rPr>
          <w:b/>
          <w:sz w:val="28"/>
          <w:szCs w:val="28"/>
        </w:rPr>
      </w:pPr>
      <w:r w:rsidRPr="00F17B53">
        <w:rPr>
          <w:b/>
          <w:sz w:val="28"/>
          <w:szCs w:val="28"/>
        </w:rPr>
        <w:t>ПОСТАНОВЛЕНИЕ</w:t>
      </w:r>
      <w:r w:rsidR="00CE6284">
        <w:rPr>
          <w:b/>
          <w:sz w:val="28"/>
          <w:szCs w:val="28"/>
        </w:rPr>
        <w:t xml:space="preserve"> </w:t>
      </w:r>
    </w:p>
    <w:p w:rsidR="00A25909" w:rsidRPr="00F17B53" w:rsidRDefault="00A25909" w:rsidP="00F17B53">
      <w:pPr>
        <w:jc w:val="center"/>
        <w:rPr>
          <w:b/>
          <w:sz w:val="28"/>
          <w:szCs w:val="28"/>
        </w:rPr>
      </w:pPr>
    </w:p>
    <w:p w:rsidR="00F17B53" w:rsidRDefault="00F17B53" w:rsidP="00F17B53">
      <w:pPr>
        <w:rPr>
          <w:color w:val="000000"/>
          <w:szCs w:val="24"/>
        </w:rPr>
      </w:pPr>
    </w:p>
    <w:p w:rsidR="00F17B53" w:rsidRPr="008C2DA6" w:rsidRDefault="00CE6284" w:rsidP="00A25909">
      <w:pPr>
        <w:jc w:val="center"/>
        <w:rPr>
          <w:sz w:val="28"/>
          <w:szCs w:val="28"/>
        </w:rPr>
      </w:pPr>
      <w:r>
        <w:rPr>
          <w:sz w:val="28"/>
          <w:szCs w:val="28"/>
        </w:rPr>
        <w:t>11.11</w:t>
      </w:r>
      <w:r w:rsidR="005F4051">
        <w:rPr>
          <w:sz w:val="28"/>
          <w:szCs w:val="28"/>
        </w:rPr>
        <w:t>.2019</w:t>
      </w:r>
      <w:r w:rsidR="00F17B53" w:rsidRPr="008C2DA6">
        <w:rPr>
          <w:sz w:val="28"/>
          <w:szCs w:val="28"/>
        </w:rPr>
        <w:t xml:space="preserve"> г.                                       № </w:t>
      </w:r>
      <w:r w:rsidR="00F17B53" w:rsidRPr="008C2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84</w:t>
      </w:r>
      <w:r w:rsidR="00F17B53" w:rsidRPr="008C2DA6">
        <w:rPr>
          <w:b/>
          <w:sz w:val="28"/>
          <w:szCs w:val="28"/>
        </w:rPr>
        <w:t xml:space="preserve">  </w:t>
      </w:r>
      <w:r w:rsidR="00835633">
        <w:rPr>
          <w:sz w:val="28"/>
          <w:szCs w:val="28"/>
        </w:rPr>
        <w:t xml:space="preserve"> </w:t>
      </w:r>
      <w:r w:rsidR="00F17B53" w:rsidRPr="008C2DA6">
        <w:rPr>
          <w:sz w:val="28"/>
          <w:szCs w:val="28"/>
        </w:rPr>
        <w:t xml:space="preserve">                           х. Платово</w:t>
      </w:r>
    </w:p>
    <w:p w:rsidR="00073F91" w:rsidRPr="00073F91" w:rsidRDefault="00073F91" w:rsidP="00073F91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073F91">
        <w:rPr>
          <w:rStyle w:val="a7"/>
          <w:color w:val="444444"/>
          <w:bdr w:val="none" w:sz="0" w:space="0" w:color="auto" w:frame="1"/>
        </w:rPr>
        <w:t>Об утверждени</w:t>
      </w:r>
      <w:r w:rsidR="002621FD">
        <w:rPr>
          <w:rStyle w:val="a7"/>
          <w:color w:val="444444"/>
          <w:bdr w:val="none" w:sz="0" w:space="0" w:color="auto" w:frame="1"/>
        </w:rPr>
        <w:t>и  административного регламента</w:t>
      </w:r>
      <w:r w:rsidRPr="00073F91">
        <w:rPr>
          <w:rStyle w:val="a7"/>
          <w:color w:val="444444"/>
          <w:bdr w:val="none" w:sz="0" w:space="0" w:color="auto" w:frame="1"/>
        </w:rPr>
        <w:t>,</w:t>
      </w:r>
    </w:p>
    <w:p w:rsidR="00073F91" w:rsidRPr="00073F91" w:rsidRDefault="00073F91" w:rsidP="00073F91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073F91">
        <w:rPr>
          <w:rStyle w:val="a7"/>
          <w:color w:val="444444"/>
          <w:bdr w:val="none" w:sz="0" w:space="0" w:color="auto" w:frame="1"/>
        </w:rPr>
        <w:t>предоставления муниципальной услуги</w:t>
      </w:r>
    </w:p>
    <w:p w:rsidR="00073F91" w:rsidRPr="00073F91" w:rsidRDefault="00073F91" w:rsidP="00073F91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073F91">
        <w:rPr>
          <w:rStyle w:val="a7"/>
          <w:color w:val="444444"/>
          <w:bdr w:val="none" w:sz="0" w:space="0" w:color="auto" w:frame="1"/>
        </w:rPr>
        <w:t>«Выдача справки о захоронении»</w:t>
      </w:r>
    </w:p>
    <w:p w:rsidR="00073F91" w:rsidRPr="00073F91" w:rsidRDefault="00073F91" w:rsidP="00073F91">
      <w:pPr>
        <w:pStyle w:val="a6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073F91">
        <w:rPr>
          <w:color w:val="444444"/>
        </w:rPr>
        <w:t> </w:t>
      </w:r>
    </w:p>
    <w:p w:rsidR="00F17B53" w:rsidRPr="008C2DA6" w:rsidRDefault="00F17B53" w:rsidP="00F17B53">
      <w:pPr>
        <w:rPr>
          <w:sz w:val="28"/>
          <w:szCs w:val="28"/>
        </w:rPr>
      </w:pPr>
    </w:p>
    <w:p w:rsidR="003929BF" w:rsidRPr="001B6859" w:rsidRDefault="003929BF" w:rsidP="00C95644">
      <w:pPr>
        <w:rPr>
          <w:sz w:val="28"/>
          <w:szCs w:val="28"/>
        </w:rPr>
      </w:pPr>
    </w:p>
    <w:p w:rsidR="00D7093A" w:rsidRPr="00073F91" w:rsidRDefault="00073F91" w:rsidP="00073F91">
      <w:pPr>
        <w:pStyle w:val="a6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073F91">
        <w:rPr>
          <w:color w:val="444444"/>
        </w:rPr>
        <w:t xml:space="preserve">В соответствии  с Федеральным законом от 06.10.2003 года №131-ФЗ « Об общих принципах </w:t>
      </w:r>
      <w:proofErr w:type="gramStart"/>
      <w:r w:rsidRPr="00073F91">
        <w:rPr>
          <w:color w:val="444444"/>
        </w:rPr>
        <w:t xml:space="preserve">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от 15.05.2012 года «Об утверждении перечня муниципальных услуг, предоставляемых органами местного самоуправления в муниципальном образование, Федеральным законом от 02.05.2006 №59-ФЗ «О порядке рассмотрения обращений граждан Российской Федерации», Конституции </w:t>
      </w:r>
      <w:proofErr w:type="gramEnd"/>
      <w:r w:rsidRPr="00073F91">
        <w:rPr>
          <w:color w:val="444444"/>
        </w:rPr>
        <w:t xml:space="preserve">Российской Федерации, Конституции Республики Крым, Гражданским кодексом Российской Федерации (часть первая)  от 30.11.1994г. № 51-ФЗ,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C95644" w:rsidRPr="00073F91">
        <w:t>руководствуясь ст. 30 Устава муниципального об</w:t>
      </w:r>
      <w:r w:rsidR="00F17B53" w:rsidRPr="00073F91">
        <w:t>разования «Ковалевское сель</w:t>
      </w:r>
      <w:r w:rsidR="00C95644" w:rsidRPr="00073F91">
        <w:t xml:space="preserve">ское поселение», </w:t>
      </w:r>
      <w:r w:rsidR="00F17B53" w:rsidRPr="00073F91">
        <w:t>Администрация Ковалевского сельского</w:t>
      </w:r>
      <w:r w:rsidR="00977B52" w:rsidRPr="00073F91">
        <w:t xml:space="preserve"> </w:t>
      </w:r>
      <w:r w:rsidR="003D38D6" w:rsidRPr="00073F91">
        <w:t>поселения</w:t>
      </w:r>
    </w:p>
    <w:p w:rsidR="00C95644" w:rsidRDefault="00C95644" w:rsidP="001C0AC3">
      <w:pPr>
        <w:jc w:val="center"/>
        <w:rPr>
          <w:sz w:val="28"/>
          <w:szCs w:val="28"/>
        </w:rPr>
      </w:pPr>
      <w:r w:rsidRPr="001B6859">
        <w:rPr>
          <w:sz w:val="28"/>
          <w:szCs w:val="28"/>
        </w:rPr>
        <w:t>ПОСТАНОВЛЯ</w:t>
      </w:r>
      <w:r w:rsidR="000F42C0" w:rsidRPr="001B6859">
        <w:rPr>
          <w:sz w:val="28"/>
          <w:szCs w:val="28"/>
        </w:rPr>
        <w:t>ЕТ</w:t>
      </w:r>
      <w:r w:rsidRPr="001B6859">
        <w:rPr>
          <w:sz w:val="28"/>
          <w:szCs w:val="28"/>
        </w:rPr>
        <w:t>:</w:t>
      </w:r>
    </w:p>
    <w:p w:rsidR="007746BE" w:rsidRPr="001B6859" w:rsidRDefault="007746BE" w:rsidP="00977B52">
      <w:pPr>
        <w:jc w:val="both"/>
        <w:rPr>
          <w:sz w:val="28"/>
          <w:szCs w:val="28"/>
        </w:rPr>
      </w:pPr>
    </w:p>
    <w:p w:rsidR="00073F91" w:rsidRPr="00073F91" w:rsidRDefault="00073F91" w:rsidP="00073F91">
      <w:pPr>
        <w:pStyle w:val="a6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073F91">
        <w:rPr>
          <w:color w:val="444444"/>
        </w:rPr>
        <w:t>1. Утвердить административный регламент предоставления муниципальной услуги «выдача справки о захоронении».</w:t>
      </w:r>
    </w:p>
    <w:p w:rsidR="00073F91" w:rsidRPr="00073F91" w:rsidRDefault="00073F91" w:rsidP="00073F91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073F91">
        <w:rPr>
          <w:color w:val="444444"/>
          <w:sz w:val="24"/>
          <w:szCs w:val="24"/>
        </w:rPr>
        <w:t>2. Обеспечить размещение настоящего постановления в сети Интернет на официальном сайте администрации Ковалевского сельского поселения.</w:t>
      </w:r>
      <w:r w:rsidR="00F12269" w:rsidRPr="00073F91">
        <w:rPr>
          <w:sz w:val="24"/>
          <w:szCs w:val="24"/>
        </w:rPr>
        <w:tab/>
      </w:r>
    </w:p>
    <w:p w:rsidR="001B6859" w:rsidRPr="00073F91" w:rsidRDefault="00985F05" w:rsidP="00073F91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ind w:right="-1"/>
        <w:jc w:val="both"/>
        <w:rPr>
          <w:color w:val="000000"/>
          <w:spacing w:val="3"/>
          <w:sz w:val="24"/>
          <w:szCs w:val="24"/>
        </w:rPr>
      </w:pPr>
      <w:r w:rsidRPr="00073F91">
        <w:rPr>
          <w:sz w:val="24"/>
          <w:szCs w:val="24"/>
        </w:rPr>
        <w:t>3</w:t>
      </w:r>
      <w:r w:rsidR="001B6859" w:rsidRPr="00073F91">
        <w:rPr>
          <w:sz w:val="24"/>
          <w:szCs w:val="24"/>
        </w:rPr>
        <w:t xml:space="preserve">. </w:t>
      </w:r>
      <w:proofErr w:type="gramStart"/>
      <w:r w:rsidR="001B6859" w:rsidRPr="00073F91">
        <w:rPr>
          <w:sz w:val="24"/>
          <w:szCs w:val="24"/>
        </w:rPr>
        <w:t>Контроль за</w:t>
      </w:r>
      <w:proofErr w:type="gramEnd"/>
      <w:r w:rsidR="001B6859" w:rsidRPr="00073F91">
        <w:rPr>
          <w:sz w:val="24"/>
          <w:szCs w:val="24"/>
        </w:rPr>
        <w:t xml:space="preserve"> исполнением настоящего</w:t>
      </w:r>
      <w:r w:rsidR="00326BA9" w:rsidRPr="00073F91">
        <w:rPr>
          <w:sz w:val="24"/>
          <w:szCs w:val="24"/>
        </w:rPr>
        <w:t xml:space="preserve"> постановления </w:t>
      </w:r>
      <w:r w:rsidR="00F17B53" w:rsidRPr="00073F91">
        <w:rPr>
          <w:sz w:val="24"/>
          <w:szCs w:val="24"/>
        </w:rPr>
        <w:t>оставляю за собой.</w:t>
      </w:r>
    </w:p>
    <w:p w:rsidR="00C95644" w:rsidRPr="003D38D6" w:rsidRDefault="00C95644" w:rsidP="001B6859">
      <w:pPr>
        <w:widowControl w:val="0"/>
        <w:shd w:val="clear" w:color="auto" w:fill="FFFFFF"/>
        <w:tabs>
          <w:tab w:val="left" w:pos="270"/>
          <w:tab w:val="left" w:pos="735"/>
          <w:tab w:val="left" w:pos="780"/>
          <w:tab w:val="left" w:pos="795"/>
          <w:tab w:val="left" w:pos="813"/>
        </w:tabs>
        <w:autoSpaceDE w:val="0"/>
        <w:ind w:firstLine="412"/>
        <w:jc w:val="both"/>
        <w:rPr>
          <w:sz w:val="24"/>
          <w:szCs w:val="24"/>
        </w:rPr>
      </w:pPr>
    </w:p>
    <w:p w:rsidR="00D52A3A" w:rsidRPr="003D38D6" w:rsidRDefault="00D52A3A" w:rsidP="001B6859">
      <w:pPr>
        <w:ind w:right="-1"/>
        <w:rPr>
          <w:sz w:val="24"/>
          <w:szCs w:val="24"/>
        </w:rPr>
      </w:pPr>
    </w:p>
    <w:p w:rsidR="00A25909" w:rsidRPr="003D38D6" w:rsidRDefault="00A25909" w:rsidP="001B6859">
      <w:pPr>
        <w:ind w:right="-1"/>
        <w:rPr>
          <w:sz w:val="24"/>
          <w:szCs w:val="24"/>
        </w:rPr>
      </w:pPr>
    </w:p>
    <w:p w:rsidR="00A25909" w:rsidRPr="003D38D6" w:rsidRDefault="00A25909" w:rsidP="001B6859">
      <w:pPr>
        <w:ind w:right="-1"/>
        <w:rPr>
          <w:sz w:val="24"/>
          <w:szCs w:val="24"/>
        </w:rPr>
      </w:pPr>
    </w:p>
    <w:p w:rsidR="005F4051" w:rsidRDefault="00F17B53" w:rsidP="001B6859">
      <w:pPr>
        <w:ind w:right="-1"/>
        <w:rPr>
          <w:sz w:val="24"/>
          <w:szCs w:val="24"/>
        </w:rPr>
      </w:pPr>
      <w:r w:rsidRPr="003D38D6">
        <w:rPr>
          <w:sz w:val="24"/>
          <w:szCs w:val="24"/>
        </w:rPr>
        <w:t xml:space="preserve">Глава </w:t>
      </w:r>
      <w:r w:rsidR="005F4051">
        <w:rPr>
          <w:sz w:val="24"/>
          <w:szCs w:val="24"/>
        </w:rPr>
        <w:t xml:space="preserve">Администрации </w:t>
      </w:r>
    </w:p>
    <w:p w:rsidR="00833457" w:rsidRPr="005F4051" w:rsidRDefault="00F17B53" w:rsidP="001B6859">
      <w:pPr>
        <w:ind w:right="-1"/>
        <w:rPr>
          <w:sz w:val="24"/>
          <w:szCs w:val="24"/>
        </w:rPr>
      </w:pPr>
      <w:r w:rsidRPr="003D38D6">
        <w:rPr>
          <w:sz w:val="24"/>
          <w:szCs w:val="24"/>
        </w:rPr>
        <w:t>Ковалевского</w:t>
      </w:r>
      <w:r w:rsidR="005F4051">
        <w:rPr>
          <w:sz w:val="24"/>
          <w:szCs w:val="24"/>
        </w:rPr>
        <w:t xml:space="preserve"> </w:t>
      </w:r>
      <w:r w:rsidRPr="003D38D6">
        <w:rPr>
          <w:sz w:val="24"/>
          <w:szCs w:val="24"/>
        </w:rPr>
        <w:t>сельского</w:t>
      </w:r>
      <w:r w:rsidR="00833457" w:rsidRPr="003D38D6">
        <w:rPr>
          <w:sz w:val="24"/>
          <w:szCs w:val="24"/>
        </w:rPr>
        <w:t xml:space="preserve"> поселения</w:t>
      </w:r>
      <w:r w:rsidR="00833457" w:rsidRPr="003D38D6">
        <w:rPr>
          <w:sz w:val="24"/>
          <w:szCs w:val="24"/>
        </w:rPr>
        <w:tab/>
      </w:r>
      <w:r w:rsidR="00833457" w:rsidRPr="003D38D6">
        <w:rPr>
          <w:sz w:val="24"/>
          <w:szCs w:val="24"/>
        </w:rPr>
        <w:tab/>
      </w:r>
      <w:r w:rsidR="00833457" w:rsidRPr="003D38D6">
        <w:rPr>
          <w:sz w:val="24"/>
          <w:szCs w:val="24"/>
        </w:rPr>
        <w:tab/>
      </w:r>
      <w:r w:rsidR="00833457" w:rsidRPr="003D38D6">
        <w:rPr>
          <w:sz w:val="24"/>
          <w:szCs w:val="24"/>
        </w:rPr>
        <w:tab/>
      </w:r>
      <w:r w:rsidRPr="003D38D6">
        <w:rPr>
          <w:sz w:val="24"/>
          <w:szCs w:val="24"/>
        </w:rPr>
        <w:t xml:space="preserve">   Н.В.Изварин</w:t>
      </w:r>
      <w:r w:rsidR="00833457" w:rsidRPr="003D38D6">
        <w:rPr>
          <w:sz w:val="24"/>
          <w:szCs w:val="24"/>
        </w:rPr>
        <w:tab/>
      </w:r>
      <w:r w:rsidR="00833457">
        <w:rPr>
          <w:sz w:val="28"/>
          <w:szCs w:val="28"/>
        </w:rPr>
        <w:tab/>
      </w:r>
      <w:r w:rsidR="00833457">
        <w:rPr>
          <w:sz w:val="28"/>
          <w:szCs w:val="28"/>
        </w:rPr>
        <w:tab/>
        <w:t xml:space="preserve">     </w:t>
      </w:r>
    </w:p>
    <w:p w:rsidR="00C95644" w:rsidRPr="001B6859" w:rsidRDefault="00C95644" w:rsidP="00C95644">
      <w:pPr>
        <w:rPr>
          <w:sz w:val="28"/>
          <w:szCs w:val="28"/>
        </w:rPr>
      </w:pPr>
    </w:p>
    <w:p w:rsidR="00C95644" w:rsidRDefault="00C95644" w:rsidP="00C95644">
      <w:pPr>
        <w:rPr>
          <w:sz w:val="16"/>
          <w:szCs w:val="16"/>
        </w:rPr>
      </w:pPr>
    </w:p>
    <w:p w:rsidR="003929BF" w:rsidRDefault="003929BF" w:rsidP="00C95644">
      <w:pPr>
        <w:rPr>
          <w:sz w:val="16"/>
          <w:szCs w:val="16"/>
        </w:rPr>
      </w:pPr>
    </w:p>
    <w:p w:rsidR="003929BF" w:rsidRDefault="003929BF" w:rsidP="00C95644">
      <w:pPr>
        <w:rPr>
          <w:sz w:val="16"/>
          <w:szCs w:val="16"/>
        </w:rPr>
      </w:pPr>
    </w:p>
    <w:p w:rsidR="003929BF" w:rsidRDefault="003929BF" w:rsidP="00C95644">
      <w:pPr>
        <w:rPr>
          <w:sz w:val="16"/>
          <w:szCs w:val="16"/>
        </w:rPr>
      </w:pPr>
    </w:p>
    <w:p w:rsidR="002A1434" w:rsidRDefault="002A1434" w:rsidP="00BC059B">
      <w:pPr>
        <w:ind w:right="-142"/>
        <w:rPr>
          <w:szCs w:val="18"/>
        </w:rPr>
      </w:pPr>
    </w:p>
    <w:p w:rsidR="002A1434" w:rsidRDefault="002A1434" w:rsidP="00BC059B">
      <w:pPr>
        <w:ind w:right="-142"/>
        <w:rPr>
          <w:szCs w:val="18"/>
        </w:rPr>
      </w:pPr>
    </w:p>
    <w:p w:rsidR="002A1434" w:rsidRDefault="002A1434" w:rsidP="00BC059B">
      <w:pPr>
        <w:ind w:right="-142"/>
        <w:rPr>
          <w:szCs w:val="18"/>
        </w:rPr>
      </w:pPr>
    </w:p>
    <w:p w:rsidR="00073F91" w:rsidRDefault="00073F91" w:rsidP="00073F91">
      <w:pPr>
        <w:pStyle w:val="a6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Прилож</w:t>
      </w:r>
      <w:r w:rsidR="00CE6284">
        <w:rPr>
          <w:rFonts w:ascii="Helvetica" w:hAnsi="Helvetica" w:cs="Helvetica"/>
          <w:color w:val="444444"/>
          <w:sz w:val="21"/>
          <w:szCs w:val="21"/>
        </w:rPr>
        <w:t>ение  к Постановлению №  84 от  11.11</w:t>
      </w:r>
      <w:r>
        <w:rPr>
          <w:rFonts w:ascii="Helvetica" w:hAnsi="Helvetica" w:cs="Helvetica"/>
          <w:color w:val="444444"/>
          <w:sz w:val="21"/>
          <w:szCs w:val="21"/>
        </w:rPr>
        <w:t>.2019 г.</w:t>
      </w:r>
    </w:p>
    <w:p w:rsidR="00073F91" w:rsidRDefault="00073F91" w:rsidP="00073F91">
      <w:pPr>
        <w:pStyle w:val="a6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073F91" w:rsidRDefault="00073F91" w:rsidP="00073F91">
      <w:pPr>
        <w:pStyle w:val="a6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073F91" w:rsidRPr="002621FD" w:rsidRDefault="00073F91" w:rsidP="00073F91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2621FD">
        <w:rPr>
          <w:rStyle w:val="a7"/>
          <w:color w:val="444444"/>
          <w:bdr w:val="none" w:sz="0" w:space="0" w:color="auto" w:frame="1"/>
        </w:rPr>
        <w:t>АДМИНИСТРАТИВНЫЙ РЕГЛАМЕНТ</w:t>
      </w:r>
    </w:p>
    <w:p w:rsidR="00073F91" w:rsidRPr="002621FD" w:rsidRDefault="00073F91" w:rsidP="00073F91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2621FD">
        <w:rPr>
          <w:rStyle w:val="a7"/>
          <w:color w:val="444444"/>
          <w:bdr w:val="none" w:sz="0" w:space="0" w:color="auto" w:frame="1"/>
        </w:rPr>
        <w:t>предоставления муниципальной услуги</w:t>
      </w:r>
    </w:p>
    <w:p w:rsidR="00073F91" w:rsidRPr="002621FD" w:rsidRDefault="00073F91" w:rsidP="00073F91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2621FD">
        <w:rPr>
          <w:rStyle w:val="a7"/>
          <w:color w:val="444444"/>
          <w:bdr w:val="none" w:sz="0" w:space="0" w:color="auto" w:frame="1"/>
        </w:rPr>
        <w:t>«Выдача справки о захоронении»</w:t>
      </w:r>
    </w:p>
    <w:p w:rsidR="00073F91" w:rsidRPr="002621FD" w:rsidRDefault="00073F91" w:rsidP="00073F91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2621FD">
        <w:rPr>
          <w:rStyle w:val="a7"/>
          <w:color w:val="444444"/>
          <w:bdr w:val="none" w:sz="0" w:space="0" w:color="auto" w:frame="1"/>
        </w:rPr>
        <w:t>Раздел I. Общие положения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1.1. Настоящий административный регламент предоставления муниципальной услуги «выдача справки о захоронении» (далее – регламент) разработан в целях повышения качества предоставления и доступности муниципальной услуги, создания комфортных условий для е</w:t>
      </w:r>
      <w:r w:rsidRPr="002621FD">
        <w:rPr>
          <w:rFonts w:ascii="Cambria Math" w:hAnsi="Cambria Math"/>
          <w:color w:val="444444"/>
        </w:rPr>
        <w:t>ѐ</w:t>
      </w:r>
      <w:r w:rsidRPr="002621FD">
        <w:rPr>
          <w:color w:val="444444"/>
        </w:rPr>
        <w:t xml:space="preserve"> получения.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1.2. Регламент устанавливает сроки и последовательность административных процедур (административных действий) администрации Ковалевского сельского поселения (далее – администрация), порядок взаимодействия между ее органами и должностными лицами, а также взаимодействие администрации муниципального образования «Ковалевское сельское поселение» с физическими или юридическими лицами (далее – заявители), а также учреждениями и организациями при предоставлении муниципальной услуги.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1.3. Правовыми основаниями для предоставления муниципальной услуги являются: — Федеральным законом от 06.10.2003 №131-ФЗ «Об общих принципах организации местного самоуправления в Российской Федерации»; — Федеральным законом от 02.05.2006 №59-ФЗ «О порядке рассмотрения обращений граждан Российской Федерации»; — Конституция Российской Федерации;  Гражданским кодексом Российской Федерации (часть первая) от 30.11.1994г. № 51-ФЗ. — Федеральный закон от 09.02.2009 № 8-ФЗ «Об обеспечении доступа к информации о деятельности государственных органов и органов местного самоуправления»; — Федеральный закон от 27.07.2010 № 210-ФЗ «Об организации предоставления государственных и муниципальных услуг»; — Устав  сельского поселения.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1.4. Получателями муниципальной услуги являются граждане или их законные представители, действующие на основании нотариально удостоверенной доверенности, а также юридические лица и индивидуальные предприниматели (далее — заявитель).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1.5. Координацию работы по обеспечению рассмотрения письменных и устных обращений заявителей осуществляет заместитель главы администрации Ковалевского сельского поселения.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rStyle w:val="a7"/>
          <w:color w:val="444444"/>
          <w:bdr w:val="none" w:sz="0" w:space="0" w:color="auto" w:frame="1"/>
        </w:rPr>
        <w:t>II. Стандарт предоставления муниципальной услуги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lastRenderedPageBreak/>
        <w:t>2.1. Настоящий стандарт распространяется на муниципальную услугу «выдача справки о захоронении» (далее – муниципальная услуга), предоставляемую заявителям, включаемую в перечень муниципальных услуг муниципального образования «Ковалевское сельское поселение».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2.2. Муниципальная услуга предоставляется администрацией муниципального образования «Ковалевское сельское поселение». Муниципальное образование «Ковалевское сельское поселение» находится по адресу: 346393, Ростовская область,  Красносулинский район, х. Платово</w:t>
      </w:r>
      <w:proofErr w:type="gramStart"/>
      <w:r w:rsidRPr="002621FD">
        <w:rPr>
          <w:color w:val="444444"/>
        </w:rPr>
        <w:t xml:space="preserve"> ,</w:t>
      </w:r>
      <w:proofErr w:type="gramEnd"/>
      <w:r w:rsidRPr="002621FD">
        <w:rPr>
          <w:color w:val="444444"/>
        </w:rPr>
        <w:t xml:space="preserve"> ул. Советская, 48. Адрес официального сайта Администрации  Ковалевского сельского поселения: — (</w:t>
      </w:r>
      <w:proofErr w:type="spellStart"/>
      <w:r w:rsidR="002621FD" w:rsidRPr="002621FD">
        <w:t>htth</w:t>
      </w:r>
      <w:proofErr w:type="spellEnd"/>
      <w:r w:rsidR="002621FD" w:rsidRPr="002621FD">
        <w:t>://</w:t>
      </w:r>
      <w:proofErr w:type="spellStart"/>
      <w:r w:rsidR="002621FD" w:rsidRPr="002621FD">
        <w:rPr>
          <w:lang w:val="en-US"/>
        </w:rPr>
        <w:t>kovalevskoesp</w:t>
      </w:r>
      <w:proofErr w:type="spellEnd"/>
      <w:r w:rsidR="002621FD" w:rsidRPr="002621FD">
        <w:t>.</w:t>
      </w:r>
      <w:proofErr w:type="spellStart"/>
      <w:r w:rsidR="002621FD" w:rsidRPr="002621FD">
        <w:rPr>
          <w:lang w:val="en-US"/>
        </w:rPr>
        <w:t>ru</w:t>
      </w:r>
      <w:proofErr w:type="spellEnd"/>
      <w:r w:rsidR="002621FD" w:rsidRPr="002621FD">
        <w:t>/)</w:t>
      </w:r>
      <w:r w:rsidRPr="002621FD">
        <w:rPr>
          <w:color w:val="444444"/>
        </w:rPr>
        <w:t>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Адрес электронной почты: —</w:t>
      </w:r>
      <w:r w:rsidRPr="002621FD">
        <w:rPr>
          <w:rStyle w:val="apple-converted-space"/>
          <w:color w:val="444444"/>
        </w:rPr>
        <w:t> </w:t>
      </w:r>
      <w:r w:rsidRPr="002621FD">
        <w:rPr>
          <w:rStyle w:val="a7"/>
          <w:color w:val="444444"/>
          <w:bdr w:val="none" w:sz="0" w:space="0" w:color="auto" w:frame="1"/>
        </w:rPr>
        <w:t>sp18195@</w:t>
      </w:r>
      <w:proofErr w:type="spellStart"/>
      <w:r w:rsidRPr="002621FD">
        <w:rPr>
          <w:rStyle w:val="a7"/>
          <w:color w:val="444444"/>
          <w:bdr w:val="none" w:sz="0" w:space="0" w:color="auto" w:frame="1"/>
          <w:lang w:val="en-US"/>
        </w:rPr>
        <w:t>donpac</w:t>
      </w:r>
      <w:proofErr w:type="spellEnd"/>
      <w:r w:rsidRPr="002621FD">
        <w:rPr>
          <w:rStyle w:val="a7"/>
          <w:color w:val="444444"/>
          <w:bdr w:val="none" w:sz="0" w:space="0" w:color="auto" w:frame="1"/>
        </w:rPr>
        <w:t>.</w:t>
      </w:r>
      <w:proofErr w:type="spellStart"/>
      <w:r w:rsidRPr="002621FD">
        <w:rPr>
          <w:rStyle w:val="a7"/>
          <w:color w:val="444444"/>
          <w:bdr w:val="none" w:sz="0" w:space="0" w:color="auto" w:frame="1"/>
        </w:rPr>
        <w:t>ru</w:t>
      </w:r>
      <w:proofErr w:type="spellEnd"/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Режим работы администрации: понед</w:t>
      </w:r>
      <w:r w:rsidR="002621FD" w:rsidRPr="002621FD">
        <w:rPr>
          <w:color w:val="444444"/>
        </w:rPr>
        <w:t>ельник – пятница с 8.30 до 17.3</w:t>
      </w:r>
      <w:r w:rsidRPr="002621FD">
        <w:rPr>
          <w:color w:val="444444"/>
        </w:rPr>
        <w:t>0, перерыв с 12.00 до 13.00 выходные дни – суббота, воскресенье График при</w:t>
      </w:r>
      <w:r w:rsidR="002621FD" w:rsidRPr="002621FD">
        <w:rPr>
          <w:color w:val="444444"/>
        </w:rPr>
        <w:t xml:space="preserve">ема: </w:t>
      </w:r>
      <w:proofErr w:type="spellStart"/>
      <w:r w:rsidR="002621FD" w:rsidRPr="002621FD">
        <w:rPr>
          <w:color w:val="444444"/>
        </w:rPr>
        <w:t>понедельник</w:t>
      </w:r>
      <w:proofErr w:type="gramStart"/>
      <w:r w:rsidR="002621FD" w:rsidRPr="002621FD">
        <w:rPr>
          <w:color w:val="444444"/>
        </w:rPr>
        <w:t>,-</w:t>
      </w:r>
      <w:proofErr w:type="gramEnd"/>
      <w:r w:rsidR="002621FD" w:rsidRPr="002621FD">
        <w:rPr>
          <w:color w:val="444444"/>
        </w:rPr>
        <w:t>пятница</w:t>
      </w:r>
      <w:proofErr w:type="spellEnd"/>
      <w:r w:rsidR="002621FD" w:rsidRPr="002621FD">
        <w:rPr>
          <w:color w:val="444444"/>
        </w:rPr>
        <w:t>  с 8.30 до 17.3</w:t>
      </w:r>
      <w:r w:rsidRPr="002621FD">
        <w:rPr>
          <w:color w:val="444444"/>
        </w:rPr>
        <w:t>0  Перечень необходимых документов для предоставления муниципальной услуги «выдача справки о захоронении» — паспорт гражданина РФ /заявителя/; — свидетельство о смерти — справка с ПФ о полученном социальном пособии на погребение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2.3. Срок исполнения муниципальной услуги при письменном обращении заявителя не должен превышать 30 дней с момента поступления обращения.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2.4. В случае необходимости получения справки заказчиком муниципальной услуги или его представителем сразу после обращения, справка выдается в этот же день в течение 30 минут после обращения.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2.4.1. При заказе справки по электронной почте выдача справки осуществляется на 5 рабочий день со дня, следующего за днем получения заказа на муниципальную услугу. Если указанный день выпадает на выходной или праздничный день (установленные законодательством Российской Федерации), то выдача справки осуществляется в следующий рабочий день.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2.5 Справка о захоронении выда</w:t>
      </w:r>
      <w:r w:rsidRPr="002621FD">
        <w:rPr>
          <w:rFonts w:ascii="Cambria Math" w:hAnsi="Cambria Math"/>
          <w:color w:val="444444"/>
        </w:rPr>
        <w:t>ѐ</w:t>
      </w:r>
      <w:r w:rsidRPr="002621FD">
        <w:rPr>
          <w:color w:val="444444"/>
        </w:rPr>
        <w:t>тся на основании устного или письменного заявления после предоставления необходимых документов.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2.6</w:t>
      </w:r>
      <w:proofErr w:type="gramStart"/>
      <w:r w:rsidRPr="002621FD">
        <w:rPr>
          <w:color w:val="444444"/>
        </w:rPr>
        <w:t xml:space="preserve"> Д</w:t>
      </w:r>
      <w:proofErr w:type="gramEnd"/>
      <w:r w:rsidRPr="002621FD">
        <w:rPr>
          <w:color w:val="444444"/>
        </w:rPr>
        <w:t>ля получения справки заявитель обязан предоставить паспорт гражданина РФ или его заверенную копию.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2.6.1 Выдача справки через доверенное лицо осуществляется на основании нотариально заверенной доверенности.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 xml:space="preserve">2.6.2 Документы подаются на русском языке, либо имеют заверенный перевод на русский язык. Указанные документы могут быть представлены заявителем с использованием и информационно- коммуникационных технологий (в электронной форме), в том числе с использованием Единого портала государственных и муниципальных услуг. Администрация муниципального образования «Ковалевское сельское поселение» не вправе требовать представления иных, не установленных действующим законодательством документов, </w:t>
      </w:r>
      <w:r w:rsidRPr="002621FD">
        <w:rPr>
          <w:color w:val="444444"/>
        </w:rPr>
        <w:lastRenderedPageBreak/>
        <w:t>данным регламентом, а также документов, которые могут быть получены администрацией от иных органов исполнительной власти, путем электронного межведомственного взаимодействия.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2.7. Перечень оснований для отказа в предоставлении муниципальной услуги. Отсутствие у заявителя: — паспорт гражданина РФ /заявителя/; — свидетельство о смерти — справка с ПФ о полученном социальном пособии на погребение.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2.8 Основанием для приостановления либо отказа в выдаче справки является отсутствие документов, указанных в пункте 2.6 настоящего регламента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2.9. Предоставление муниципальной услуги осуществляется на бесплатной основе.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2.10. Время ожидания в очереди для подачи документов на предоставление муниципальной услуги определяется по живой очереди.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2.11. Срок регистрации заявления – день поступления заявления.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2.12. Требования к местам исполнения муниципальной услуги. Места для ожидания должны соответствовать комфортным условиям для заявителей и оптимальным условиям работы специалиста. Для ожидания приема заявителей отводятся места, оборудованные стульями, столами для возможности оформления документов. Специалист, оказывающий муниципальные услуги, должен быть обеспечен надлежащими организационно-техническими условиями, необходимыми для их исполнения.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2.13. Основные показатели качества оказываемой муниципальной услуги: — доступность; — своевременность; — отсутствие жалоб со стороны заявителя.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2.14. Порядок информирования о предоставлении муниципальной услуги. Информация о порядке предоставления муниципальной услуги представляется непосредственно специалистом с использованием телефонной связи, электронной почты, сети Интернет, информационных стендов, при личном приеме. На официальном информационном сайте администрации муниципального образования Ковалевское</w:t>
      </w:r>
      <w:r w:rsidR="002621FD" w:rsidRPr="002621FD">
        <w:rPr>
          <w:color w:val="444444"/>
        </w:rPr>
        <w:t xml:space="preserve"> </w:t>
      </w:r>
      <w:r w:rsidRPr="002621FD">
        <w:rPr>
          <w:color w:val="444444"/>
        </w:rPr>
        <w:t>сельское поселение» размещаются следующие материалы: — текст настоящего регламента; — адрес, режим работы, номера телефонов, адрес электронной почты. При ответах на телефонные звонки специалист подробно информируют обратившихся о порядке предоставления муниципальной услуги. Информация о порядке предоставления муниципальной услуги представляется бесплатно. Основными требованиями к информированию заявителей являются: — достоверность представляемой информации; — четкость в изложении информации; — полнота информирования; — удобство и доступность получения информации; — оперативность представления информации.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rStyle w:val="a7"/>
          <w:color w:val="444444"/>
          <w:bdr w:val="none" w:sz="0" w:space="0" w:color="auto" w:frame="1"/>
        </w:rPr>
        <w:t>III. Административные процедуры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 xml:space="preserve">3.1. Основанием для предоставления муниципальной услуги является обращение в Администрацию муниципального образования «Ковалевское  сельское поселение» </w:t>
      </w:r>
      <w:r w:rsidRPr="002621FD">
        <w:rPr>
          <w:color w:val="444444"/>
        </w:rPr>
        <w:lastRenderedPageBreak/>
        <w:t>физического, юридического или уполномоченного на то лица с просьбой о выдаче справки о захоронении.</w:t>
      </w:r>
    </w:p>
    <w:p w:rsidR="002621FD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3.2. Предоставление муниципальной услуги при обращении заявителя включает в себя следующие административные процедуры: — при личном обращении — прием запросов по телефону — прием запросов по электронной почте и их рассмотрение — подготовка и предоставление запрашиваемой заявителем информации</w:t>
      </w:r>
      <w:proofErr w:type="gramStart"/>
      <w:r w:rsidRPr="002621FD">
        <w:rPr>
          <w:color w:val="444444"/>
        </w:rPr>
        <w:t xml:space="preserve"> В</w:t>
      </w:r>
      <w:proofErr w:type="gramEnd"/>
      <w:r w:rsidRPr="002621FD">
        <w:rPr>
          <w:color w:val="444444"/>
        </w:rPr>
        <w:t xml:space="preserve"> случае личного обращения специалист проверяет паспорт заявителя. При его отсутствии отказывает в предоставлении муниципальной услуги. В случае если от заявителя требуются дополнительные документы, специалист информирует его об этом, а также сообщает о причине требования и сроках предоставления. При наличии паспорта заявителя и перечисленных выше документов специалист выписывает справку. Специалист регистрирует справку в журнале регистрации и предоставляет заявителю. </w:t>
      </w:r>
    </w:p>
    <w:p w:rsidR="002621FD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Прием запросов по телефону и их рассмотрение: — при запросе, поступившем по телефону, заявитель должен обозначить в запросе способ получения справки — лично или почтовой связью. При получении справки о захоронении заявитель предъявляет: — паспорт гражданина РФ /заявителя/; — свидетельство о смерти — справка с ПФ о полученном социальном пособии на погребение. Для получения справки почтовой связью заявитель должен представить в администрацию, любым удобным для себя способом, заверенную копию паспорта и выше перечисленные выше документы. После получения паспорта или его копии, а так же перечисленных выше документов специалист выписывает справку и регистрирует ее в журнале регистрации. Справка предоставляется заявителю способом, обозначенным при поступлении запроса</w:t>
      </w:r>
      <w:r w:rsidR="002621FD" w:rsidRPr="002621FD">
        <w:rPr>
          <w:color w:val="444444"/>
        </w:rPr>
        <w:t>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 xml:space="preserve"> Прием запросов по электронной почте и их рассмотрение: Все письменные обращения граждан о выдаче справки подлежат регистрации в журнале входящей корреспонденции. Запрос, направленный по электронной почте регистрируется специалистом в день его поступления. Подготовка и предоставление запрашиваемой заявителем информации: — информация готовится заявителю в виде справки. Подготовленная справка регистрируется в журнале исходящей корреспонденции, подписывается Главой адми</w:t>
      </w:r>
      <w:r w:rsidR="002621FD" w:rsidRPr="002621FD">
        <w:rPr>
          <w:color w:val="444444"/>
        </w:rPr>
        <w:t xml:space="preserve">нистрации, </w:t>
      </w:r>
      <w:r w:rsidRPr="002621FD">
        <w:rPr>
          <w:color w:val="444444"/>
        </w:rPr>
        <w:t>а так же специалистом выписавшим справку о захоронении и предоставляется заявителю лично или направляется по почте не позднее, чем через 5 рабочих дня с момента регистрации запроса. Для предъявления справки в третьи организации, заявитель должен обозначить в запросе способ ее получения — лично или почтовой связью.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3.3 Выда</w:t>
      </w:r>
      <w:r w:rsidR="002621FD" w:rsidRPr="002621FD">
        <w:rPr>
          <w:color w:val="444444"/>
        </w:rPr>
        <w:t>ча справки осуществляется администрацией</w:t>
      </w:r>
      <w:r w:rsidRPr="002621FD">
        <w:rPr>
          <w:color w:val="444444"/>
        </w:rPr>
        <w:t xml:space="preserve"> муниципального образования «Ковалевское  сельское поселение» в лице специалиста администрации. Обработка сведений, содержащих персональные данные граждан, должна быть осуществлена в соответствии с Федеральным законом от 27.07.2006 № 152-ФЗ «О персональных данных». За качество предоставления сведений при оформлении заказа на муниципальную услугу «выдача справки о захоронении» ответственность несет заявитель муниципальной услуги в соответствии с законодательством РФ. За качество предоставления информации в справке о </w:t>
      </w:r>
      <w:r w:rsidRPr="002621FD">
        <w:rPr>
          <w:color w:val="444444"/>
        </w:rPr>
        <w:lastRenderedPageBreak/>
        <w:t>захоронении несет администрация муниципального образования «Ковалевское сельское поселение» в соответствии с законодательством Росси</w:t>
      </w:r>
      <w:r w:rsidR="002621FD" w:rsidRPr="002621FD">
        <w:rPr>
          <w:color w:val="444444"/>
        </w:rPr>
        <w:t>йской Федерации</w:t>
      </w:r>
      <w:r w:rsidRPr="002621FD">
        <w:rPr>
          <w:color w:val="444444"/>
        </w:rPr>
        <w:t>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rStyle w:val="a7"/>
          <w:color w:val="444444"/>
          <w:bdr w:val="none" w:sz="0" w:space="0" w:color="auto" w:frame="1"/>
        </w:rPr>
        <w:t xml:space="preserve"> IV. Формы </w:t>
      </w:r>
      <w:proofErr w:type="gramStart"/>
      <w:r w:rsidRPr="002621FD">
        <w:rPr>
          <w:rStyle w:val="a7"/>
          <w:color w:val="444444"/>
          <w:bdr w:val="none" w:sz="0" w:space="0" w:color="auto" w:frame="1"/>
        </w:rPr>
        <w:t>контроля за</w:t>
      </w:r>
      <w:proofErr w:type="gramEnd"/>
      <w:r w:rsidRPr="002621FD">
        <w:rPr>
          <w:rStyle w:val="a7"/>
          <w:color w:val="444444"/>
          <w:bdr w:val="none" w:sz="0" w:space="0" w:color="auto" w:frame="1"/>
        </w:rPr>
        <w:t xml:space="preserve"> исполнением регламента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 xml:space="preserve">4.1. </w:t>
      </w:r>
      <w:proofErr w:type="gramStart"/>
      <w:r w:rsidRPr="002621FD">
        <w:rPr>
          <w:color w:val="444444"/>
        </w:rPr>
        <w:t>Контроль за</w:t>
      </w:r>
      <w:proofErr w:type="gramEnd"/>
      <w:r w:rsidRPr="002621FD">
        <w:rPr>
          <w:color w:val="444444"/>
        </w:rPr>
        <w:t xml:space="preserve"> соблюдением и исполнением положений регламента и иных нормативных правовых актов, устанавливающих требования к оказанию муниципальной услуги, осуществляется главой администрации Ковалевского  сельского поселения.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 xml:space="preserve">4.2. Текущий </w:t>
      </w:r>
      <w:proofErr w:type="gramStart"/>
      <w:r w:rsidRPr="002621FD">
        <w:rPr>
          <w:color w:val="444444"/>
        </w:rPr>
        <w:t>контроль за</w:t>
      </w:r>
      <w:proofErr w:type="gramEnd"/>
      <w:r w:rsidRPr="002621FD">
        <w:rPr>
          <w:color w:val="44444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администрации. Текущий контроль осуществляется путем проведения проверок соблюдения и исполнения специалистами регламента и иных нормативных правовых актов Россий</w:t>
      </w:r>
      <w:r w:rsidR="002621FD" w:rsidRPr="002621FD">
        <w:rPr>
          <w:color w:val="444444"/>
        </w:rPr>
        <w:t xml:space="preserve">ской Федерации, </w:t>
      </w:r>
      <w:r w:rsidRPr="002621FD">
        <w:rPr>
          <w:color w:val="444444"/>
        </w:rPr>
        <w:t xml:space="preserve"> устанавливающих требования к проведению муниципальной услуги.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4.3. По результатам контроля, при выявлении допущенных нарушений, глава администрации принимает решение об их устранении и меры по наложению дисциплинарных взысканий, а также о подготовке предложений по изменению положений регламента.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rStyle w:val="a7"/>
          <w:color w:val="444444"/>
          <w:bdr w:val="none" w:sz="0" w:space="0" w:color="auto" w:frame="1"/>
        </w:rPr>
        <w:t> V. Досудебный (внесудебный) порядок обжалования решений и действий (бездействия) органа, а также его должностных лиц, муниципальных служащих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1.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1) нарушение срока регистрации запроса заявителя о предоставлении муниципальной услуги;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2) нарушение срока предоставления муниципальной услуги;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3) требование у заявителя документов, не предусмотренных нормативными правовыми актами Россий</w:t>
      </w:r>
      <w:r w:rsidR="002621FD" w:rsidRPr="002621FD">
        <w:rPr>
          <w:color w:val="444444"/>
        </w:rPr>
        <w:t xml:space="preserve">ской Федерации, </w:t>
      </w:r>
      <w:r w:rsidRPr="002621FD">
        <w:rPr>
          <w:color w:val="444444"/>
        </w:rPr>
        <w:t xml:space="preserve"> муниципальными правовыми актами муниципального образования «Ковалевское сельское поселение» (в том числе настоящим административным регламентом) для предоставления муниципальной услуги;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4) отказ в приеме у заявителя документов, предоставление которых предусмотрено нормативными правовыми актами Российс</w:t>
      </w:r>
      <w:r w:rsidR="002621FD" w:rsidRPr="002621FD">
        <w:rPr>
          <w:color w:val="444444"/>
        </w:rPr>
        <w:t xml:space="preserve">кой Федерации, </w:t>
      </w:r>
      <w:r w:rsidRPr="002621FD">
        <w:rPr>
          <w:color w:val="444444"/>
        </w:rPr>
        <w:t>муниципальными правовыми актами муниципального образования «Ковалевское сельское поселение» (в том числе настоящим административным регламентом) для предоставления муниципальной услуги;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proofErr w:type="gramStart"/>
      <w:r w:rsidRPr="002621FD">
        <w:rPr>
          <w:color w:val="44444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</w:t>
      </w:r>
      <w:r w:rsidR="002621FD" w:rsidRPr="002621FD">
        <w:rPr>
          <w:color w:val="444444"/>
        </w:rPr>
        <w:t xml:space="preserve">ской Федерации, </w:t>
      </w:r>
      <w:r w:rsidRPr="002621FD">
        <w:rPr>
          <w:color w:val="444444"/>
        </w:rPr>
        <w:t xml:space="preserve"> муниципальными правовыми актами муниципального образования «Ковалевское сельское поселение» (в том числе настоящим административным регламентом);</w:t>
      </w:r>
      <w:proofErr w:type="gramEnd"/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</w:t>
      </w:r>
      <w:r w:rsidR="002621FD" w:rsidRPr="002621FD">
        <w:rPr>
          <w:color w:val="444444"/>
        </w:rPr>
        <w:t xml:space="preserve">ской Федерации, </w:t>
      </w:r>
      <w:r w:rsidRPr="002621FD">
        <w:rPr>
          <w:color w:val="444444"/>
        </w:rPr>
        <w:t xml:space="preserve"> муниципальными правовыми актами муниципального образования «Ковалевское  сельское поселение» (в том числе настоящим административным регламентом);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proofErr w:type="gramStart"/>
      <w:r w:rsidRPr="002621FD">
        <w:rPr>
          <w:color w:val="444444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2. Жалобы, указанные в пункте 1 настоящего административного регламента, подаются: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1) на решения и действия (бездействие) муниципальных служащих администрации заместителю главы администрации (по подведомственности) или главе администрации;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2) на решения и действия (бездействие) заместителя главы администрации – главе администрации;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3. Жалобы, указанные в пункте 1 настоящего административного регламента: — подаются заявителем лично; — направляются почтовым отправлением; — направляются по электронной почте;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4. Жалоба заявителя должна содержать следующую информацию: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1) наименование органа, фамилия и инициалы должностного лица, муниципального служащего администрации, решения и действия (бездействие) которых обжалуются;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proofErr w:type="gramStart"/>
      <w:r w:rsidRPr="002621FD">
        <w:rPr>
          <w:color w:val="444444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3) сведения об обжалуемых решениях и действиях (бездействии) администрации, должностного лица;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4) доводы, на основании которых заявитель не согласен с решением и действием (бездействием) органа,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5. Поступившая жалоба заявителя является основанием для ее рассмотрения. Рассмотрение жалоб осуществляется должностными лицами, указанными в пункте 2 настоящего административного регламента. Запрещается направлять жалобу должностному лицу, решение или действие (бездействие) которого обжалуется.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6. При рассмотрении жалобы должностное лицо: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lastRenderedPageBreak/>
        <w:t>1) обеспечивает объективное, всестороннее и своевременное рассмотрение обращения, в случае необходимости – с участием заявителя, направившего жалобу или его представителя;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2) запрашивает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7. Срок рассмотрения жалобы не может превышать 15 рабочих дней со дня ее регистрации, а в случаях, предусмотренных подпунктами 4 и 7 пункта 1 настоящего административного регламента, – 5 рабочих дней со дня регистрации жалобы. Если жалоба содержит вопросы, решение которых не входит в компетенцию должностного лица, она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заявителя, подавшего жалобу, о ее переадресации.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8. По результатам рассмотрения жалобы должностное лицо принимает одно из следующих решений: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proofErr w:type="gramStart"/>
      <w:r w:rsidRPr="002621FD">
        <w:rPr>
          <w:color w:val="444444"/>
        </w:rPr>
        <w:t>1) об удовлетворении жалобы, в том числе отмене принятого решения, исправлении допущенных органом опечаток и ошибок в выданных в результате предоставления муниципальной услуги документах, муниципальными правовыми актами муниципального образования «Ковалевское  сельское поселение» (в том числе настоящим административным регламентом), устранении нарушений иных прав заявителя;</w:t>
      </w:r>
      <w:proofErr w:type="gramEnd"/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2) об отказе в удовлетворении жалобы в случае признания жалобы необоснованной.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9. Мотивированный ответ о результатах рассмотрения жалобы подписывается должностным лицом, рассмотревшим ее, и не позднее дня, следующего за днем принятия решения, указанного в пункте 8 настоящего административного регламента, направляется заявителю в письменной форме почтовым отправлением и по желанию заявителя в электронной форме.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 xml:space="preserve">В случае установления в ходе или по результатам </w:t>
      </w:r>
      <w:proofErr w:type="gramStart"/>
      <w:r w:rsidRPr="002621FD">
        <w:rPr>
          <w:color w:val="444444"/>
        </w:rPr>
        <w:t>рассмотрения жалобы признаков состава административного правонарушения</w:t>
      </w:r>
      <w:proofErr w:type="gramEnd"/>
      <w:r w:rsidRPr="002621FD">
        <w:rPr>
          <w:color w:val="444444"/>
        </w:rPr>
        <w:t xml:space="preserve"> или преступления, должностное лицо, рассмотревшее жалобу, незамедлительно направляет имеющиеся материалы в органы прокуратуры.</w:t>
      </w:r>
    </w:p>
    <w:p w:rsidR="00073F91" w:rsidRPr="002621FD" w:rsidRDefault="00073F91" w:rsidP="002621FD">
      <w:pPr>
        <w:pStyle w:val="a6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2621FD">
        <w:rPr>
          <w:color w:val="444444"/>
        </w:rPr>
        <w:t> </w:t>
      </w:r>
    </w:p>
    <w:p w:rsidR="00073F91" w:rsidRPr="002621FD" w:rsidRDefault="00073F91" w:rsidP="002621FD">
      <w:pPr>
        <w:jc w:val="both"/>
        <w:rPr>
          <w:sz w:val="24"/>
          <w:szCs w:val="24"/>
        </w:rPr>
      </w:pPr>
    </w:p>
    <w:p w:rsidR="00073F91" w:rsidRPr="002621FD" w:rsidRDefault="00073F91" w:rsidP="002621FD">
      <w:pPr>
        <w:jc w:val="both"/>
        <w:rPr>
          <w:sz w:val="24"/>
          <w:szCs w:val="24"/>
        </w:rPr>
      </w:pPr>
    </w:p>
    <w:p w:rsidR="00073F91" w:rsidRPr="002621FD" w:rsidRDefault="00073F91" w:rsidP="002621FD">
      <w:pPr>
        <w:jc w:val="both"/>
        <w:rPr>
          <w:sz w:val="24"/>
          <w:szCs w:val="24"/>
        </w:rPr>
      </w:pPr>
    </w:p>
    <w:p w:rsidR="00073F91" w:rsidRPr="002621FD" w:rsidRDefault="00073F91" w:rsidP="002621FD">
      <w:pPr>
        <w:jc w:val="both"/>
        <w:rPr>
          <w:sz w:val="24"/>
          <w:szCs w:val="24"/>
        </w:rPr>
      </w:pPr>
    </w:p>
    <w:p w:rsidR="00073F91" w:rsidRPr="002621FD" w:rsidRDefault="00073F91" w:rsidP="002621FD">
      <w:pPr>
        <w:jc w:val="both"/>
        <w:rPr>
          <w:sz w:val="24"/>
          <w:szCs w:val="24"/>
        </w:rPr>
      </w:pPr>
    </w:p>
    <w:p w:rsidR="00073F91" w:rsidRPr="002621FD" w:rsidRDefault="00073F91" w:rsidP="002621FD">
      <w:pPr>
        <w:jc w:val="both"/>
        <w:rPr>
          <w:sz w:val="24"/>
          <w:szCs w:val="24"/>
        </w:rPr>
      </w:pPr>
    </w:p>
    <w:p w:rsidR="00073F91" w:rsidRPr="002621FD" w:rsidRDefault="00073F91" w:rsidP="002621FD">
      <w:pPr>
        <w:jc w:val="both"/>
        <w:rPr>
          <w:sz w:val="24"/>
          <w:szCs w:val="24"/>
        </w:rPr>
      </w:pPr>
    </w:p>
    <w:p w:rsidR="00073F91" w:rsidRPr="002621FD" w:rsidRDefault="00073F91" w:rsidP="002621FD">
      <w:pPr>
        <w:jc w:val="both"/>
        <w:rPr>
          <w:sz w:val="24"/>
          <w:szCs w:val="24"/>
        </w:rPr>
      </w:pPr>
    </w:p>
    <w:p w:rsidR="00073F91" w:rsidRPr="002621FD" w:rsidRDefault="00073F91" w:rsidP="002621FD">
      <w:pPr>
        <w:jc w:val="both"/>
        <w:rPr>
          <w:sz w:val="24"/>
          <w:szCs w:val="24"/>
        </w:rPr>
      </w:pPr>
    </w:p>
    <w:p w:rsidR="00073F91" w:rsidRPr="002621FD" w:rsidRDefault="00073F91" w:rsidP="00073F91">
      <w:pPr>
        <w:rPr>
          <w:sz w:val="24"/>
          <w:szCs w:val="24"/>
        </w:rPr>
      </w:pPr>
    </w:p>
    <w:p w:rsidR="00073F91" w:rsidRPr="002621FD" w:rsidRDefault="00073F91" w:rsidP="00073F91">
      <w:pPr>
        <w:rPr>
          <w:sz w:val="24"/>
          <w:szCs w:val="24"/>
        </w:rPr>
      </w:pPr>
    </w:p>
    <w:p w:rsidR="00073F91" w:rsidRPr="002621FD" w:rsidRDefault="00073F91" w:rsidP="00073F91">
      <w:pPr>
        <w:rPr>
          <w:sz w:val="24"/>
          <w:szCs w:val="24"/>
        </w:rPr>
      </w:pPr>
    </w:p>
    <w:p w:rsidR="009364BD" w:rsidRPr="00525151" w:rsidRDefault="009364BD" w:rsidP="009364BD">
      <w:pPr>
        <w:autoSpaceDE w:val="0"/>
        <w:autoSpaceDN w:val="0"/>
        <w:adjustRightInd w:val="0"/>
        <w:jc w:val="right"/>
        <w:outlineLvl w:val="1"/>
      </w:pPr>
      <w:r>
        <w:tab/>
      </w:r>
      <w:r>
        <w:tab/>
      </w:r>
      <w:r>
        <w:tab/>
      </w:r>
      <w:r w:rsidRPr="00525151">
        <w:t>Приложение 1</w:t>
      </w:r>
    </w:p>
    <w:p w:rsidR="009364BD" w:rsidRPr="00525151" w:rsidRDefault="009364BD" w:rsidP="009364BD">
      <w:pPr>
        <w:autoSpaceDE w:val="0"/>
        <w:autoSpaceDN w:val="0"/>
        <w:adjustRightInd w:val="0"/>
        <w:ind w:left="4248" w:firstLine="708"/>
        <w:jc w:val="right"/>
      </w:pPr>
      <w:r w:rsidRPr="00525151">
        <w:t xml:space="preserve">к Административному регламенту </w:t>
      </w:r>
    </w:p>
    <w:p w:rsidR="009364BD" w:rsidRDefault="009364BD" w:rsidP="009364BD">
      <w:pPr>
        <w:autoSpaceDE w:val="0"/>
        <w:autoSpaceDN w:val="0"/>
        <w:adjustRightInd w:val="0"/>
        <w:ind w:firstLine="540"/>
        <w:jc w:val="right"/>
      </w:pPr>
    </w:p>
    <w:p w:rsidR="009364BD" w:rsidRDefault="009364BD" w:rsidP="009364BD">
      <w:pPr>
        <w:pStyle w:val="ConsPlusNonformat"/>
        <w:widowControl/>
        <w:ind w:left="4248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Главе администрации муниципального образования Ковалевского сельского поселения</w:t>
      </w:r>
      <w:r w:rsidRPr="008B4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4BD" w:rsidRPr="007B7917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79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364BD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4E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364BD" w:rsidRPr="000D6DBD" w:rsidRDefault="009364BD" w:rsidP="009364BD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</w:t>
      </w:r>
    </w:p>
    <w:p w:rsidR="009364BD" w:rsidRPr="00550259" w:rsidRDefault="009364BD" w:rsidP="009364BD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</w:p>
    <w:p w:rsidR="009364BD" w:rsidRPr="00550259" w:rsidRDefault="009364BD" w:rsidP="009364BD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9364BD" w:rsidRPr="00550259" w:rsidRDefault="009364BD" w:rsidP="009364BD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9364BD" w:rsidRPr="00550259" w:rsidRDefault="009364BD" w:rsidP="009364BD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9364BD" w:rsidRPr="000D6DBD" w:rsidRDefault="009364BD" w:rsidP="009364BD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</w:t>
      </w:r>
    </w:p>
    <w:p w:rsidR="009364BD" w:rsidRPr="000D6DBD" w:rsidRDefault="009364BD" w:rsidP="009364BD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364BD" w:rsidRDefault="009364BD" w:rsidP="009364B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9364BD" w:rsidRDefault="009364BD" w:rsidP="009364B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9364BD" w:rsidRPr="00E8711C" w:rsidRDefault="009364BD" w:rsidP="009364B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364BD" w:rsidRDefault="009364BD" w:rsidP="009364B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9364BD" w:rsidRPr="00E8711C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711C">
        <w:rPr>
          <w:rFonts w:ascii="Times New Roman" w:hAnsi="Times New Roman" w:cs="Times New Roman"/>
          <w:sz w:val="24"/>
          <w:szCs w:val="24"/>
        </w:rPr>
        <w:t>Прошу выдать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364BD" w:rsidRPr="00E8711C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711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364BD" w:rsidRPr="00E8711C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711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8711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364BD" w:rsidRPr="00E8711C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711C">
        <w:rPr>
          <w:rFonts w:ascii="Times New Roman" w:hAnsi="Times New Roman" w:cs="Times New Roman"/>
          <w:sz w:val="24"/>
          <w:szCs w:val="24"/>
        </w:rPr>
        <w:t>в связи с необходимостью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8711C">
        <w:rPr>
          <w:rFonts w:ascii="Times New Roman" w:hAnsi="Times New Roman" w:cs="Times New Roman"/>
          <w:sz w:val="24"/>
          <w:szCs w:val="24"/>
        </w:rPr>
        <w:t>_.</w:t>
      </w:r>
    </w:p>
    <w:p w:rsidR="009364BD" w:rsidRPr="00E8711C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64BD" w:rsidRPr="00E8711C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711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364BD" w:rsidRPr="00E8711C" w:rsidRDefault="009364BD" w:rsidP="009364BD">
      <w:r w:rsidRPr="00E8711C">
        <w:t>__________________________________________________________________________________________________________________________________________________________</w:t>
      </w:r>
      <w:r>
        <w:t>________________________________</w:t>
      </w:r>
    </w:p>
    <w:p w:rsidR="009364BD" w:rsidRPr="00E8711C" w:rsidRDefault="009364BD" w:rsidP="009364BD">
      <w:r w:rsidRPr="00E8711C">
        <w:t>_____________________________________________________________________________</w:t>
      </w:r>
      <w:r>
        <w:t>________________</w:t>
      </w:r>
    </w:p>
    <w:p w:rsidR="009364BD" w:rsidRPr="00E8711C" w:rsidRDefault="009364BD" w:rsidP="009364BD">
      <w:r w:rsidRPr="00E8711C">
        <w:t>_____________________________________________________________________________</w:t>
      </w:r>
      <w:r>
        <w:t>________________</w:t>
      </w:r>
    </w:p>
    <w:p w:rsidR="009364BD" w:rsidRPr="00E8711C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64BD" w:rsidRDefault="009364BD" w:rsidP="009364B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364BD" w:rsidRPr="00E33FCA" w:rsidRDefault="009364BD" w:rsidP="009364BD">
      <w:pPr>
        <w:jc w:val="both"/>
        <w:rPr>
          <w:sz w:val="28"/>
          <w:szCs w:val="28"/>
        </w:rPr>
      </w:pPr>
    </w:p>
    <w:p w:rsidR="009364BD" w:rsidRPr="00E8711C" w:rsidRDefault="009364BD" w:rsidP="009364BD">
      <w:pPr>
        <w:jc w:val="both"/>
        <w:rPr>
          <w:b/>
        </w:rPr>
      </w:pPr>
      <w:r w:rsidRPr="00E8711C">
        <w:t xml:space="preserve">Число _______________ </w:t>
      </w:r>
    </w:p>
    <w:p w:rsidR="009364BD" w:rsidRPr="00E8711C" w:rsidRDefault="009364BD" w:rsidP="009364BD">
      <w:pPr>
        <w:jc w:val="both"/>
      </w:pPr>
    </w:p>
    <w:p w:rsidR="009364BD" w:rsidRPr="00E33FCA" w:rsidRDefault="009364BD" w:rsidP="009364BD">
      <w:pPr>
        <w:jc w:val="both"/>
        <w:rPr>
          <w:sz w:val="28"/>
          <w:szCs w:val="28"/>
        </w:rPr>
      </w:pPr>
    </w:p>
    <w:p w:rsidR="009364BD" w:rsidRDefault="009364BD" w:rsidP="009364BD">
      <w:pPr>
        <w:jc w:val="both"/>
      </w:pPr>
      <w:r>
        <w:t xml:space="preserve">______________ </w:t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9364BD" w:rsidRPr="006F3304" w:rsidRDefault="009364BD" w:rsidP="009364BD">
      <w:pPr>
        <w:jc w:val="both"/>
      </w:pPr>
      <w:r>
        <w:t xml:space="preserve">       </w:t>
      </w:r>
      <w:r w:rsidRPr="006F3304">
        <w:t>(подпись)</w:t>
      </w:r>
      <w:r w:rsidRPr="006F3304">
        <w:tab/>
      </w:r>
      <w:r w:rsidRPr="006F3304">
        <w:tab/>
      </w:r>
      <w:r w:rsidRPr="006F3304">
        <w:tab/>
      </w:r>
      <w:r w:rsidRPr="006F3304">
        <w:tab/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F3304">
        <w:t>(Ф.И. О.)</w:t>
      </w:r>
    </w:p>
    <w:p w:rsidR="009364BD" w:rsidRDefault="009364BD" w:rsidP="009364B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364BD" w:rsidRPr="00E8711C" w:rsidRDefault="009364BD" w:rsidP="009364B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364BD" w:rsidRPr="00E8711C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Pr="00525151" w:rsidRDefault="009364BD" w:rsidP="009364BD">
      <w:pPr>
        <w:autoSpaceDE w:val="0"/>
        <w:autoSpaceDN w:val="0"/>
        <w:adjustRightInd w:val="0"/>
        <w:jc w:val="right"/>
        <w:outlineLvl w:val="1"/>
      </w:pPr>
      <w:r>
        <w:lastRenderedPageBreak/>
        <w:t xml:space="preserve">                                                               </w:t>
      </w:r>
      <w:r>
        <w:tab/>
        <w:t>Приложение 2</w:t>
      </w:r>
    </w:p>
    <w:p w:rsidR="009364BD" w:rsidRPr="00525151" w:rsidRDefault="009364BD" w:rsidP="009364B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</w:t>
      </w:r>
      <w:r w:rsidRPr="00525151">
        <w:t xml:space="preserve">к Административному регламенту </w:t>
      </w:r>
    </w:p>
    <w:p w:rsidR="009364BD" w:rsidRDefault="009364BD" w:rsidP="009364BD">
      <w:pPr>
        <w:autoSpaceDE w:val="0"/>
        <w:autoSpaceDN w:val="0"/>
        <w:adjustRightInd w:val="0"/>
        <w:ind w:firstLine="540"/>
        <w:jc w:val="both"/>
      </w:pPr>
      <w:r>
        <w:t>Бланк письма с реквизитами</w:t>
      </w:r>
    </w:p>
    <w:p w:rsidR="009364BD" w:rsidRDefault="009364BD" w:rsidP="009364BD">
      <w:pPr>
        <w:autoSpaceDE w:val="0"/>
        <w:autoSpaceDN w:val="0"/>
        <w:adjustRightInd w:val="0"/>
        <w:ind w:firstLine="540"/>
        <w:jc w:val="both"/>
      </w:pPr>
      <w:r>
        <w:t>местной администрации</w:t>
      </w:r>
    </w:p>
    <w:p w:rsidR="009364BD" w:rsidRDefault="009364BD" w:rsidP="009364BD">
      <w:pPr>
        <w:autoSpaceDE w:val="0"/>
        <w:autoSpaceDN w:val="0"/>
        <w:adjustRightInd w:val="0"/>
        <w:ind w:firstLine="540"/>
        <w:jc w:val="both"/>
      </w:pPr>
    </w:p>
    <w:p w:rsidR="009364BD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2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A204A">
        <w:rPr>
          <w:rFonts w:ascii="Times New Roman" w:hAnsi="Times New Roman" w:cs="Times New Roman"/>
          <w:sz w:val="24"/>
          <w:szCs w:val="24"/>
        </w:rPr>
        <w:t xml:space="preserve"> ФИО, адрес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9364BD" w:rsidRPr="00FA204A" w:rsidRDefault="009364BD" w:rsidP="009364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20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364BD" w:rsidRDefault="009364BD" w:rsidP="009364BD">
      <w:pPr>
        <w:jc w:val="both"/>
      </w:pPr>
      <w:r w:rsidRPr="000D6DBD">
        <w:t xml:space="preserve">                           </w:t>
      </w:r>
      <w:r>
        <w:tab/>
      </w: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Default="009364BD" w:rsidP="009364BD">
      <w:pPr>
        <w:jc w:val="both"/>
      </w:pPr>
    </w:p>
    <w:p w:rsidR="009364BD" w:rsidRPr="00E83A49" w:rsidRDefault="009364BD" w:rsidP="009364BD">
      <w:pPr>
        <w:jc w:val="both"/>
        <w:rPr>
          <w:sz w:val="28"/>
          <w:szCs w:val="28"/>
        </w:rPr>
      </w:pPr>
    </w:p>
    <w:p w:rsidR="009364BD" w:rsidRDefault="009364BD" w:rsidP="009364BD">
      <w:pPr>
        <w:jc w:val="center"/>
        <w:rPr>
          <w:bCs/>
          <w:sz w:val="28"/>
          <w:szCs w:val="28"/>
        </w:rPr>
      </w:pPr>
      <w:r w:rsidRPr="00E83A49">
        <w:rPr>
          <w:sz w:val="28"/>
          <w:szCs w:val="28"/>
        </w:rPr>
        <w:t>Уведомление об отказе в выдаче</w:t>
      </w:r>
      <w:r w:rsidRPr="00E83A49">
        <w:rPr>
          <w:bCs/>
          <w:sz w:val="28"/>
          <w:szCs w:val="28"/>
        </w:rPr>
        <w:t xml:space="preserve"> справок</w:t>
      </w:r>
    </w:p>
    <w:p w:rsidR="009364BD" w:rsidRDefault="009364BD" w:rsidP="009364BD">
      <w:pPr>
        <w:jc w:val="center"/>
        <w:rPr>
          <w:bCs/>
          <w:sz w:val="28"/>
          <w:szCs w:val="28"/>
        </w:rPr>
      </w:pPr>
      <w:r w:rsidRPr="00E83A49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>захоронении</w:t>
      </w:r>
    </w:p>
    <w:p w:rsidR="009364BD" w:rsidRDefault="009364BD" w:rsidP="009364BD">
      <w:pPr>
        <w:jc w:val="center"/>
        <w:rPr>
          <w:bCs/>
          <w:sz w:val="28"/>
          <w:szCs w:val="28"/>
        </w:rPr>
      </w:pPr>
    </w:p>
    <w:p w:rsidR="009364BD" w:rsidRDefault="009364BD" w:rsidP="009364BD">
      <w:pPr>
        <w:jc w:val="center"/>
        <w:rPr>
          <w:bCs/>
          <w:sz w:val="28"/>
          <w:szCs w:val="28"/>
        </w:rPr>
      </w:pPr>
    </w:p>
    <w:p w:rsidR="009364BD" w:rsidRDefault="009364BD" w:rsidP="009364BD">
      <w:pPr>
        <w:jc w:val="center"/>
        <w:rPr>
          <w:bCs/>
          <w:sz w:val="28"/>
          <w:szCs w:val="28"/>
        </w:rPr>
      </w:pPr>
    </w:p>
    <w:p w:rsidR="009364BD" w:rsidRDefault="009364BD" w:rsidP="009364BD">
      <w:pPr>
        <w:jc w:val="center"/>
        <w:rPr>
          <w:bCs/>
          <w:sz w:val="28"/>
          <w:szCs w:val="28"/>
        </w:rPr>
      </w:pPr>
    </w:p>
    <w:p w:rsidR="009364BD" w:rsidRDefault="009364BD" w:rsidP="009364BD">
      <w:pPr>
        <w:jc w:val="center"/>
        <w:rPr>
          <w:bCs/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rPr>
          <w:sz w:val="28"/>
          <w:szCs w:val="28"/>
        </w:rPr>
      </w:pPr>
    </w:p>
    <w:p w:rsidR="009364BD" w:rsidRDefault="009364BD" w:rsidP="009364BD">
      <w:pPr>
        <w:spacing w:before="240"/>
        <w:jc w:val="right"/>
        <w:rPr>
          <w:sz w:val="28"/>
          <w:szCs w:val="28"/>
        </w:rPr>
      </w:pPr>
    </w:p>
    <w:p w:rsidR="009364BD" w:rsidRDefault="009364BD" w:rsidP="009364BD">
      <w:pPr>
        <w:spacing w:before="240"/>
        <w:jc w:val="right"/>
        <w:rPr>
          <w:sz w:val="28"/>
          <w:szCs w:val="28"/>
        </w:rPr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Pr="00525151" w:rsidRDefault="009364BD" w:rsidP="009364BD">
      <w:pPr>
        <w:autoSpaceDE w:val="0"/>
        <w:autoSpaceDN w:val="0"/>
        <w:adjustRightInd w:val="0"/>
        <w:jc w:val="right"/>
        <w:outlineLvl w:val="1"/>
      </w:pPr>
      <w:r w:rsidRPr="00525151">
        <w:lastRenderedPageBreak/>
        <w:t xml:space="preserve">Приложение </w:t>
      </w:r>
      <w:r>
        <w:t>3</w:t>
      </w:r>
    </w:p>
    <w:p w:rsidR="009364BD" w:rsidRDefault="009364BD" w:rsidP="009364BD">
      <w:pPr>
        <w:autoSpaceDE w:val="0"/>
        <w:autoSpaceDN w:val="0"/>
        <w:adjustRightInd w:val="0"/>
        <w:ind w:left="4248" w:firstLine="708"/>
        <w:jc w:val="right"/>
        <w:rPr>
          <w:i/>
          <w:sz w:val="16"/>
        </w:rPr>
      </w:pPr>
      <w:r w:rsidRPr="00525151">
        <w:t xml:space="preserve">к Административному регламенту </w:t>
      </w:r>
    </w:p>
    <w:p w:rsidR="009364BD" w:rsidRDefault="009364BD" w:rsidP="009364BD">
      <w:pPr>
        <w:autoSpaceDE w:val="0"/>
        <w:autoSpaceDN w:val="0"/>
        <w:adjustRightInd w:val="0"/>
        <w:ind w:firstLine="540"/>
        <w:jc w:val="center"/>
      </w:pPr>
    </w:p>
    <w:p w:rsidR="009364BD" w:rsidRDefault="009364BD" w:rsidP="009364BD">
      <w:pPr>
        <w:autoSpaceDE w:val="0"/>
        <w:autoSpaceDN w:val="0"/>
        <w:adjustRightInd w:val="0"/>
        <w:ind w:firstLine="540"/>
        <w:jc w:val="center"/>
      </w:pPr>
    </w:p>
    <w:p w:rsidR="009364BD" w:rsidRDefault="009364BD" w:rsidP="009364BD">
      <w:pPr>
        <w:autoSpaceDE w:val="0"/>
        <w:autoSpaceDN w:val="0"/>
        <w:adjustRightInd w:val="0"/>
        <w:ind w:firstLine="540"/>
        <w:jc w:val="center"/>
      </w:pPr>
    </w:p>
    <w:p w:rsidR="009364BD" w:rsidRDefault="009364BD" w:rsidP="009364BD">
      <w:pPr>
        <w:autoSpaceDE w:val="0"/>
        <w:autoSpaceDN w:val="0"/>
        <w:adjustRightInd w:val="0"/>
        <w:ind w:firstLine="540"/>
        <w:jc w:val="center"/>
      </w:pPr>
      <w:r>
        <w:t>Бланк с реквизитами</w:t>
      </w:r>
    </w:p>
    <w:p w:rsidR="009364BD" w:rsidRDefault="009364BD" w:rsidP="009364BD">
      <w:pPr>
        <w:autoSpaceDE w:val="0"/>
        <w:autoSpaceDN w:val="0"/>
        <w:adjustRightInd w:val="0"/>
        <w:ind w:firstLine="540"/>
        <w:jc w:val="center"/>
      </w:pPr>
      <w:r>
        <w:t xml:space="preserve">местной администрации </w:t>
      </w:r>
    </w:p>
    <w:p w:rsidR="009364BD" w:rsidRDefault="009364BD" w:rsidP="009364BD">
      <w:pPr>
        <w:pStyle w:val="ab"/>
        <w:snapToGrid w:val="0"/>
        <w:rPr>
          <w:szCs w:val="28"/>
        </w:rPr>
      </w:pPr>
      <w:r w:rsidRPr="00447A1C">
        <w:rPr>
          <w:szCs w:val="28"/>
        </w:rPr>
        <w:t xml:space="preserve">                                                     </w:t>
      </w:r>
    </w:p>
    <w:p w:rsidR="009364BD" w:rsidRDefault="009364BD" w:rsidP="009364BD">
      <w:pPr>
        <w:pStyle w:val="ab"/>
        <w:snapToGrid w:val="0"/>
        <w:rPr>
          <w:szCs w:val="28"/>
        </w:rPr>
      </w:pPr>
      <w:r w:rsidRPr="00447A1C">
        <w:rPr>
          <w:szCs w:val="28"/>
        </w:rPr>
        <w:t xml:space="preserve">                                           </w:t>
      </w:r>
    </w:p>
    <w:p w:rsidR="009364BD" w:rsidRDefault="009364BD" w:rsidP="009364BD">
      <w:pPr>
        <w:pStyle w:val="ab"/>
        <w:snapToGrid w:val="0"/>
        <w:rPr>
          <w:szCs w:val="28"/>
        </w:rPr>
      </w:pPr>
    </w:p>
    <w:p w:rsidR="009364BD" w:rsidRPr="00447A1C" w:rsidRDefault="009364BD" w:rsidP="009364BD">
      <w:pPr>
        <w:pStyle w:val="ab"/>
        <w:snapToGrid w:val="0"/>
        <w:rPr>
          <w:szCs w:val="28"/>
        </w:rPr>
      </w:pPr>
      <w:r w:rsidRPr="00447A1C">
        <w:rPr>
          <w:szCs w:val="28"/>
        </w:rPr>
        <w:t xml:space="preserve">                                                                            </w:t>
      </w:r>
    </w:p>
    <w:p w:rsidR="009364BD" w:rsidRDefault="009364BD" w:rsidP="009364BD">
      <w:pPr>
        <w:pStyle w:val="1"/>
        <w:tabs>
          <w:tab w:val="clear" w:pos="360"/>
        </w:tabs>
        <w:spacing w:before="0" w:after="0" w:line="200" w:lineRule="atLeast"/>
        <w:jc w:val="center"/>
        <w:rPr>
          <w:szCs w:val="28"/>
        </w:rPr>
      </w:pPr>
      <w:r>
        <w:rPr>
          <w:szCs w:val="28"/>
        </w:rPr>
        <w:t>СПРАВКА</w:t>
      </w:r>
    </w:p>
    <w:p w:rsidR="009364BD" w:rsidRPr="00466A4F" w:rsidRDefault="009364BD" w:rsidP="009364BD">
      <w:pPr>
        <w:pStyle w:val="1"/>
        <w:tabs>
          <w:tab w:val="clear" w:pos="360"/>
        </w:tabs>
        <w:spacing w:before="0" w:after="0" w:line="200" w:lineRule="atLeast"/>
        <w:rPr>
          <w:sz w:val="24"/>
          <w:szCs w:val="24"/>
        </w:rPr>
      </w:pPr>
      <w:r w:rsidRPr="00466A4F">
        <w:rPr>
          <w:sz w:val="24"/>
          <w:szCs w:val="24"/>
        </w:rPr>
        <w:t xml:space="preserve">На Ваш запрос сообщаем, что администрация МО </w:t>
      </w:r>
      <w:r>
        <w:rPr>
          <w:sz w:val="24"/>
          <w:szCs w:val="24"/>
        </w:rPr>
        <w:t>Ковалевс</w:t>
      </w:r>
      <w:r w:rsidR="00CB0C4B">
        <w:rPr>
          <w:sz w:val="24"/>
          <w:szCs w:val="24"/>
        </w:rPr>
        <w:t>кого</w:t>
      </w:r>
      <w:r>
        <w:rPr>
          <w:sz w:val="24"/>
          <w:szCs w:val="24"/>
        </w:rPr>
        <w:t xml:space="preserve"> </w:t>
      </w:r>
      <w:r w:rsidRPr="00466A4F">
        <w:rPr>
          <w:sz w:val="24"/>
          <w:szCs w:val="24"/>
        </w:rPr>
        <w:t>сель</w:t>
      </w:r>
      <w:r w:rsidR="00CB0C4B">
        <w:rPr>
          <w:sz w:val="24"/>
          <w:szCs w:val="24"/>
        </w:rPr>
        <w:t>ского поселения</w:t>
      </w:r>
      <w:r w:rsidRPr="00466A4F">
        <w:rPr>
          <w:sz w:val="24"/>
          <w:szCs w:val="24"/>
        </w:rPr>
        <w:t xml:space="preserve">  не имеет данных о захоронении                                                                          </w:t>
      </w:r>
    </w:p>
    <w:p w:rsidR="009364BD" w:rsidRDefault="009364BD" w:rsidP="009364BD">
      <w:pPr>
        <w:spacing w:line="200" w:lineRule="atLeast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</w:t>
      </w:r>
    </w:p>
    <w:p w:rsidR="009364BD" w:rsidRDefault="009364BD" w:rsidP="009364BD">
      <w:pPr>
        <w:spacing w:line="200" w:lineRule="atLeast"/>
        <w:jc w:val="center"/>
      </w:pPr>
      <w:r>
        <w:t>(фамилия, имя, отчество полностью)</w:t>
      </w:r>
    </w:p>
    <w:p w:rsidR="009364BD" w:rsidRPr="00466A4F" w:rsidRDefault="009364BD" w:rsidP="009364BD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 _________________________________________________________________кладбище.</w:t>
      </w:r>
    </w:p>
    <w:p w:rsidR="009364BD" w:rsidRDefault="009364BD" w:rsidP="009364BD">
      <w:pPr>
        <w:spacing w:line="200" w:lineRule="atLeast"/>
        <w:rPr>
          <w:sz w:val="24"/>
          <w:szCs w:val="28"/>
        </w:rPr>
      </w:pPr>
    </w:p>
    <w:p w:rsidR="009364BD" w:rsidRDefault="009364BD" w:rsidP="009364BD">
      <w:pPr>
        <w:spacing w:line="200" w:lineRule="atLeast"/>
        <w:rPr>
          <w:sz w:val="24"/>
          <w:szCs w:val="28"/>
        </w:rPr>
      </w:pPr>
    </w:p>
    <w:p w:rsidR="009364BD" w:rsidRDefault="009364BD" w:rsidP="009364BD">
      <w:pPr>
        <w:pStyle w:val="ab"/>
        <w:rPr>
          <w:szCs w:val="28"/>
        </w:rPr>
      </w:pPr>
    </w:p>
    <w:p w:rsidR="009364BD" w:rsidRDefault="009364BD" w:rsidP="009364B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 г.      _______________    ____________________________</w:t>
      </w:r>
    </w:p>
    <w:p w:rsidR="009364BD" w:rsidRDefault="009364BD" w:rsidP="009364B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(подпись)                  (расшифровка подписи)</w:t>
      </w: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Default="009364BD" w:rsidP="009364BD">
      <w:pPr>
        <w:autoSpaceDE w:val="0"/>
        <w:autoSpaceDN w:val="0"/>
        <w:adjustRightInd w:val="0"/>
        <w:jc w:val="right"/>
        <w:outlineLvl w:val="1"/>
      </w:pPr>
    </w:p>
    <w:p w:rsidR="009364BD" w:rsidRPr="00525151" w:rsidRDefault="009364BD" w:rsidP="009364BD">
      <w:pPr>
        <w:autoSpaceDE w:val="0"/>
        <w:autoSpaceDN w:val="0"/>
        <w:adjustRightInd w:val="0"/>
        <w:jc w:val="right"/>
        <w:outlineLvl w:val="1"/>
      </w:pPr>
      <w:r w:rsidRPr="00525151">
        <w:lastRenderedPageBreak/>
        <w:t xml:space="preserve">Приложение </w:t>
      </w:r>
      <w:r>
        <w:t>4</w:t>
      </w:r>
    </w:p>
    <w:p w:rsidR="009364BD" w:rsidRDefault="009364BD" w:rsidP="009364BD">
      <w:pPr>
        <w:autoSpaceDE w:val="0"/>
        <w:autoSpaceDN w:val="0"/>
        <w:adjustRightInd w:val="0"/>
        <w:ind w:left="4248" w:firstLine="708"/>
        <w:jc w:val="right"/>
        <w:rPr>
          <w:i/>
          <w:sz w:val="16"/>
        </w:rPr>
      </w:pPr>
      <w:r w:rsidRPr="00525151">
        <w:t xml:space="preserve">к Административному регламенту </w:t>
      </w:r>
    </w:p>
    <w:p w:rsidR="009364BD" w:rsidRDefault="009364BD" w:rsidP="009364BD">
      <w:pPr>
        <w:autoSpaceDE w:val="0"/>
        <w:autoSpaceDN w:val="0"/>
        <w:adjustRightInd w:val="0"/>
        <w:ind w:firstLine="540"/>
        <w:jc w:val="center"/>
      </w:pPr>
      <w:r>
        <w:t>Бланк с реквизитами</w:t>
      </w:r>
    </w:p>
    <w:p w:rsidR="009364BD" w:rsidRDefault="009364BD" w:rsidP="009364BD">
      <w:pPr>
        <w:autoSpaceDE w:val="0"/>
        <w:autoSpaceDN w:val="0"/>
        <w:adjustRightInd w:val="0"/>
        <w:ind w:firstLine="540"/>
        <w:jc w:val="center"/>
      </w:pPr>
      <w:r>
        <w:t xml:space="preserve">местной администрации </w:t>
      </w:r>
    </w:p>
    <w:p w:rsidR="009364BD" w:rsidRDefault="009364BD" w:rsidP="009364BD">
      <w:pPr>
        <w:pStyle w:val="ab"/>
        <w:snapToGrid w:val="0"/>
        <w:rPr>
          <w:szCs w:val="28"/>
        </w:rPr>
      </w:pPr>
      <w:r w:rsidRPr="00447A1C">
        <w:rPr>
          <w:szCs w:val="28"/>
        </w:rPr>
        <w:t xml:space="preserve">                                                     </w:t>
      </w:r>
    </w:p>
    <w:p w:rsidR="009364BD" w:rsidRPr="00447A1C" w:rsidRDefault="009364BD" w:rsidP="009364BD">
      <w:pPr>
        <w:pStyle w:val="ab"/>
        <w:snapToGrid w:val="0"/>
        <w:rPr>
          <w:szCs w:val="28"/>
        </w:rPr>
      </w:pPr>
      <w:r w:rsidRPr="00447A1C">
        <w:rPr>
          <w:szCs w:val="28"/>
        </w:rPr>
        <w:t xml:space="preserve">                                                                                                                       </w:t>
      </w:r>
    </w:p>
    <w:p w:rsidR="009364BD" w:rsidRDefault="009364BD" w:rsidP="009364BD">
      <w:pPr>
        <w:pStyle w:val="1"/>
        <w:tabs>
          <w:tab w:val="clear" w:pos="360"/>
        </w:tabs>
        <w:spacing w:before="0" w:after="0" w:line="200" w:lineRule="atLeast"/>
        <w:jc w:val="center"/>
        <w:rPr>
          <w:szCs w:val="28"/>
        </w:rPr>
      </w:pPr>
      <w:r>
        <w:rPr>
          <w:szCs w:val="28"/>
        </w:rPr>
        <w:t>СПРАВКА</w:t>
      </w:r>
    </w:p>
    <w:p w:rsidR="009364BD" w:rsidRPr="00466A4F" w:rsidRDefault="009364BD" w:rsidP="009364BD">
      <w:pPr>
        <w:pStyle w:val="1"/>
        <w:tabs>
          <w:tab w:val="clear" w:pos="360"/>
        </w:tabs>
        <w:spacing w:before="0" w:after="0" w:line="200" w:lineRule="atLeast"/>
        <w:rPr>
          <w:sz w:val="24"/>
          <w:szCs w:val="24"/>
        </w:rPr>
      </w:pPr>
      <w:r w:rsidRPr="00466A4F">
        <w:rPr>
          <w:sz w:val="24"/>
          <w:szCs w:val="24"/>
        </w:rPr>
        <w:t xml:space="preserve">На Ваш запрос сообщаем, что </w:t>
      </w:r>
      <w:r>
        <w:rPr>
          <w:sz w:val="24"/>
          <w:szCs w:val="24"/>
        </w:rPr>
        <w:t>умерший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</w:p>
    <w:p w:rsidR="009364BD" w:rsidRDefault="009364BD" w:rsidP="009364BD">
      <w:pPr>
        <w:spacing w:line="200" w:lineRule="atLeast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</w:t>
      </w:r>
    </w:p>
    <w:p w:rsidR="009364BD" w:rsidRDefault="009364BD" w:rsidP="009364BD">
      <w:pPr>
        <w:spacing w:line="200" w:lineRule="atLeast"/>
        <w:jc w:val="center"/>
      </w:pPr>
      <w:r>
        <w:t>(фамилия, имя, отчество полностью)</w:t>
      </w:r>
    </w:p>
    <w:p w:rsidR="009364BD" w:rsidRPr="00466A4F" w:rsidRDefault="009364BD" w:rsidP="009364BD">
      <w:pPr>
        <w:spacing w:line="20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захоронен</w:t>
      </w:r>
      <w:proofErr w:type="gramEnd"/>
      <w:r>
        <w:rPr>
          <w:sz w:val="24"/>
          <w:szCs w:val="24"/>
        </w:rPr>
        <w:t xml:space="preserve"> на _________________________________________________________кладбище.</w:t>
      </w:r>
    </w:p>
    <w:p w:rsidR="009364BD" w:rsidRDefault="009364BD" w:rsidP="009364BD">
      <w:pPr>
        <w:spacing w:line="200" w:lineRule="atLeast"/>
        <w:rPr>
          <w:sz w:val="24"/>
          <w:szCs w:val="28"/>
        </w:rPr>
      </w:pPr>
    </w:p>
    <w:p w:rsidR="009364BD" w:rsidRDefault="009364BD" w:rsidP="009364BD">
      <w:pPr>
        <w:spacing w:line="200" w:lineRule="atLeast"/>
        <w:rPr>
          <w:sz w:val="24"/>
          <w:szCs w:val="28"/>
        </w:rPr>
      </w:pPr>
      <w:r>
        <w:rPr>
          <w:sz w:val="24"/>
          <w:szCs w:val="28"/>
        </w:rPr>
        <w:t>Основание: книга о захоронении.</w:t>
      </w:r>
    </w:p>
    <w:p w:rsidR="009364BD" w:rsidRDefault="009364BD" w:rsidP="009364BD">
      <w:pPr>
        <w:pStyle w:val="ab"/>
        <w:rPr>
          <w:szCs w:val="28"/>
        </w:rPr>
      </w:pPr>
    </w:p>
    <w:p w:rsidR="009364BD" w:rsidRDefault="009364BD" w:rsidP="009364B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 г.      _______________    ____________________________</w:t>
      </w:r>
    </w:p>
    <w:p w:rsidR="009364BD" w:rsidRDefault="009364BD" w:rsidP="009364B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(подпись)                  (расшифровка подписи)</w:t>
      </w:r>
    </w:p>
    <w:p w:rsidR="00073F91" w:rsidRPr="002621FD" w:rsidRDefault="00073F91" w:rsidP="00073F91">
      <w:pPr>
        <w:rPr>
          <w:sz w:val="24"/>
          <w:szCs w:val="24"/>
        </w:rPr>
      </w:pPr>
    </w:p>
    <w:p w:rsidR="002A1434" w:rsidRPr="002621FD" w:rsidRDefault="002A1434" w:rsidP="00BC059B">
      <w:pPr>
        <w:ind w:right="-142"/>
        <w:rPr>
          <w:sz w:val="24"/>
          <w:szCs w:val="24"/>
        </w:rPr>
      </w:pPr>
    </w:p>
    <w:sectPr w:rsidR="002A1434" w:rsidRPr="002621FD" w:rsidSect="004B437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5F26"/>
    <w:multiLevelType w:val="multilevel"/>
    <w:tmpl w:val="DA9075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">
    <w:nsid w:val="62BC091A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6AF03667"/>
    <w:multiLevelType w:val="hybridMultilevel"/>
    <w:tmpl w:val="6AC6B870"/>
    <w:lvl w:ilvl="0" w:tplc="8E142E4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characterSpacingControl w:val="doNotCompress"/>
  <w:compat/>
  <w:rsids>
    <w:rsidRoot w:val="00E422B3"/>
    <w:rsid w:val="00002E7A"/>
    <w:rsid w:val="00023494"/>
    <w:rsid w:val="000301F7"/>
    <w:rsid w:val="000409A8"/>
    <w:rsid w:val="00044314"/>
    <w:rsid w:val="00056A6B"/>
    <w:rsid w:val="00061FE1"/>
    <w:rsid w:val="00070DF8"/>
    <w:rsid w:val="00072883"/>
    <w:rsid w:val="00073F91"/>
    <w:rsid w:val="000753C8"/>
    <w:rsid w:val="000922E9"/>
    <w:rsid w:val="000A19B1"/>
    <w:rsid w:val="000A1A64"/>
    <w:rsid w:val="000B53D7"/>
    <w:rsid w:val="000B56F5"/>
    <w:rsid w:val="000B5F08"/>
    <w:rsid w:val="000D47DD"/>
    <w:rsid w:val="000E5016"/>
    <w:rsid w:val="000E73C1"/>
    <w:rsid w:val="000F1880"/>
    <w:rsid w:val="000F42C0"/>
    <w:rsid w:val="000F6212"/>
    <w:rsid w:val="00114559"/>
    <w:rsid w:val="001145CE"/>
    <w:rsid w:val="0011520C"/>
    <w:rsid w:val="00120C0E"/>
    <w:rsid w:val="00127C0E"/>
    <w:rsid w:val="00130307"/>
    <w:rsid w:val="00132B9B"/>
    <w:rsid w:val="00136C52"/>
    <w:rsid w:val="00167168"/>
    <w:rsid w:val="00173BDD"/>
    <w:rsid w:val="00175D99"/>
    <w:rsid w:val="001804E6"/>
    <w:rsid w:val="0018616E"/>
    <w:rsid w:val="001A610B"/>
    <w:rsid w:val="001B4426"/>
    <w:rsid w:val="001B6859"/>
    <w:rsid w:val="001C0AC3"/>
    <w:rsid w:val="001C60E9"/>
    <w:rsid w:val="001D193A"/>
    <w:rsid w:val="001E5960"/>
    <w:rsid w:val="001F17A0"/>
    <w:rsid w:val="001F6D42"/>
    <w:rsid w:val="001F70D1"/>
    <w:rsid w:val="002000F2"/>
    <w:rsid w:val="00211073"/>
    <w:rsid w:val="00216865"/>
    <w:rsid w:val="0021772D"/>
    <w:rsid w:val="00233770"/>
    <w:rsid w:val="00237786"/>
    <w:rsid w:val="002431AC"/>
    <w:rsid w:val="002451D2"/>
    <w:rsid w:val="002551E0"/>
    <w:rsid w:val="002604B0"/>
    <w:rsid w:val="00261E11"/>
    <w:rsid w:val="002621FD"/>
    <w:rsid w:val="002853C4"/>
    <w:rsid w:val="00285C45"/>
    <w:rsid w:val="002910B6"/>
    <w:rsid w:val="00294DDA"/>
    <w:rsid w:val="002A1434"/>
    <w:rsid w:val="002C0C53"/>
    <w:rsid w:val="002C1CA5"/>
    <w:rsid w:val="002C4905"/>
    <w:rsid w:val="002C7773"/>
    <w:rsid w:val="002D4C4D"/>
    <w:rsid w:val="002E47E3"/>
    <w:rsid w:val="002E5B2B"/>
    <w:rsid w:val="00307041"/>
    <w:rsid w:val="00314C54"/>
    <w:rsid w:val="003216C9"/>
    <w:rsid w:val="00326BA9"/>
    <w:rsid w:val="003332C7"/>
    <w:rsid w:val="00334F72"/>
    <w:rsid w:val="00336694"/>
    <w:rsid w:val="00343F4C"/>
    <w:rsid w:val="00347808"/>
    <w:rsid w:val="00351CE6"/>
    <w:rsid w:val="00354FE0"/>
    <w:rsid w:val="003663EF"/>
    <w:rsid w:val="003734FE"/>
    <w:rsid w:val="00382337"/>
    <w:rsid w:val="00382D77"/>
    <w:rsid w:val="00386AFD"/>
    <w:rsid w:val="0038702D"/>
    <w:rsid w:val="003912EB"/>
    <w:rsid w:val="003929BF"/>
    <w:rsid w:val="003A616E"/>
    <w:rsid w:val="003A7B7F"/>
    <w:rsid w:val="003B3C97"/>
    <w:rsid w:val="003C74BE"/>
    <w:rsid w:val="003D14DF"/>
    <w:rsid w:val="003D1CFA"/>
    <w:rsid w:val="003D2337"/>
    <w:rsid w:val="003D38D6"/>
    <w:rsid w:val="003E4998"/>
    <w:rsid w:val="003F0480"/>
    <w:rsid w:val="003F7E65"/>
    <w:rsid w:val="00401213"/>
    <w:rsid w:val="00403873"/>
    <w:rsid w:val="004052FA"/>
    <w:rsid w:val="00414586"/>
    <w:rsid w:val="00416011"/>
    <w:rsid w:val="004208BA"/>
    <w:rsid w:val="00433C5C"/>
    <w:rsid w:val="004421D3"/>
    <w:rsid w:val="004479BE"/>
    <w:rsid w:val="00451070"/>
    <w:rsid w:val="004547EE"/>
    <w:rsid w:val="004675F1"/>
    <w:rsid w:val="00472525"/>
    <w:rsid w:val="00484796"/>
    <w:rsid w:val="00492589"/>
    <w:rsid w:val="004B1062"/>
    <w:rsid w:val="004B437C"/>
    <w:rsid w:val="004F1ED8"/>
    <w:rsid w:val="004F2892"/>
    <w:rsid w:val="00506ECF"/>
    <w:rsid w:val="00526690"/>
    <w:rsid w:val="005324F2"/>
    <w:rsid w:val="0053342C"/>
    <w:rsid w:val="00544945"/>
    <w:rsid w:val="00555795"/>
    <w:rsid w:val="00565924"/>
    <w:rsid w:val="00587293"/>
    <w:rsid w:val="005A0966"/>
    <w:rsid w:val="005A4D01"/>
    <w:rsid w:val="005B080A"/>
    <w:rsid w:val="005D3F9C"/>
    <w:rsid w:val="005E2E54"/>
    <w:rsid w:val="005E5368"/>
    <w:rsid w:val="005F4051"/>
    <w:rsid w:val="00601222"/>
    <w:rsid w:val="006128A1"/>
    <w:rsid w:val="0061445B"/>
    <w:rsid w:val="00616676"/>
    <w:rsid w:val="006200D9"/>
    <w:rsid w:val="00633C54"/>
    <w:rsid w:val="006363EA"/>
    <w:rsid w:val="0065205C"/>
    <w:rsid w:val="00653C63"/>
    <w:rsid w:val="0065508B"/>
    <w:rsid w:val="006708A9"/>
    <w:rsid w:val="00676C95"/>
    <w:rsid w:val="00686D13"/>
    <w:rsid w:val="00696A1D"/>
    <w:rsid w:val="006B6014"/>
    <w:rsid w:val="006C35B1"/>
    <w:rsid w:val="006F0231"/>
    <w:rsid w:val="00707E1E"/>
    <w:rsid w:val="0071462D"/>
    <w:rsid w:val="007179EB"/>
    <w:rsid w:val="007204D8"/>
    <w:rsid w:val="00741C0B"/>
    <w:rsid w:val="00745B14"/>
    <w:rsid w:val="00746AE3"/>
    <w:rsid w:val="00754F86"/>
    <w:rsid w:val="0076141D"/>
    <w:rsid w:val="00772969"/>
    <w:rsid w:val="007746BE"/>
    <w:rsid w:val="00783F0C"/>
    <w:rsid w:val="00784413"/>
    <w:rsid w:val="0078609A"/>
    <w:rsid w:val="00797B9F"/>
    <w:rsid w:val="007A0021"/>
    <w:rsid w:val="007A6ECA"/>
    <w:rsid w:val="007B6219"/>
    <w:rsid w:val="007C6510"/>
    <w:rsid w:val="007C76BF"/>
    <w:rsid w:val="007D4622"/>
    <w:rsid w:val="007D4972"/>
    <w:rsid w:val="007E6293"/>
    <w:rsid w:val="007F40AC"/>
    <w:rsid w:val="00817E97"/>
    <w:rsid w:val="008224AD"/>
    <w:rsid w:val="008230F7"/>
    <w:rsid w:val="008233FD"/>
    <w:rsid w:val="00823CF8"/>
    <w:rsid w:val="00824225"/>
    <w:rsid w:val="0082569E"/>
    <w:rsid w:val="00827A5B"/>
    <w:rsid w:val="00833457"/>
    <w:rsid w:val="00833E5E"/>
    <w:rsid w:val="00835633"/>
    <w:rsid w:val="008424D9"/>
    <w:rsid w:val="008815C1"/>
    <w:rsid w:val="008817C3"/>
    <w:rsid w:val="008825F2"/>
    <w:rsid w:val="00884BC6"/>
    <w:rsid w:val="00885A32"/>
    <w:rsid w:val="00885BB8"/>
    <w:rsid w:val="0089050F"/>
    <w:rsid w:val="00892E98"/>
    <w:rsid w:val="008947E8"/>
    <w:rsid w:val="008A3E2A"/>
    <w:rsid w:val="008B61EC"/>
    <w:rsid w:val="008C1A02"/>
    <w:rsid w:val="008C2DA6"/>
    <w:rsid w:val="008C3C18"/>
    <w:rsid w:val="008E0E3C"/>
    <w:rsid w:val="008E6D53"/>
    <w:rsid w:val="00915695"/>
    <w:rsid w:val="00922451"/>
    <w:rsid w:val="009364BD"/>
    <w:rsid w:val="00937705"/>
    <w:rsid w:val="00940484"/>
    <w:rsid w:val="00941989"/>
    <w:rsid w:val="00955E09"/>
    <w:rsid w:val="00957582"/>
    <w:rsid w:val="0096559F"/>
    <w:rsid w:val="009677D3"/>
    <w:rsid w:val="00971555"/>
    <w:rsid w:val="00973043"/>
    <w:rsid w:val="009741A9"/>
    <w:rsid w:val="00977B52"/>
    <w:rsid w:val="00985F05"/>
    <w:rsid w:val="0099149B"/>
    <w:rsid w:val="00996084"/>
    <w:rsid w:val="009B0B54"/>
    <w:rsid w:val="009D48F8"/>
    <w:rsid w:val="009D7FC1"/>
    <w:rsid w:val="009E458A"/>
    <w:rsid w:val="009E7BE0"/>
    <w:rsid w:val="00A00FB5"/>
    <w:rsid w:val="00A1232E"/>
    <w:rsid w:val="00A15334"/>
    <w:rsid w:val="00A2216A"/>
    <w:rsid w:val="00A25909"/>
    <w:rsid w:val="00A27756"/>
    <w:rsid w:val="00A306E7"/>
    <w:rsid w:val="00A40C4F"/>
    <w:rsid w:val="00A46265"/>
    <w:rsid w:val="00A468F0"/>
    <w:rsid w:val="00A569A7"/>
    <w:rsid w:val="00A579E3"/>
    <w:rsid w:val="00A61B5D"/>
    <w:rsid w:val="00A62086"/>
    <w:rsid w:val="00A6537C"/>
    <w:rsid w:val="00A75C3A"/>
    <w:rsid w:val="00A83F44"/>
    <w:rsid w:val="00A87F32"/>
    <w:rsid w:val="00AB4663"/>
    <w:rsid w:val="00AC1C22"/>
    <w:rsid w:val="00AC6000"/>
    <w:rsid w:val="00AC6F50"/>
    <w:rsid w:val="00AD3DBA"/>
    <w:rsid w:val="00AE696B"/>
    <w:rsid w:val="00AF20EB"/>
    <w:rsid w:val="00AF50AE"/>
    <w:rsid w:val="00B02ECD"/>
    <w:rsid w:val="00B04996"/>
    <w:rsid w:val="00B1580B"/>
    <w:rsid w:val="00B176C3"/>
    <w:rsid w:val="00B2011C"/>
    <w:rsid w:val="00B32B58"/>
    <w:rsid w:val="00B432CE"/>
    <w:rsid w:val="00B4572F"/>
    <w:rsid w:val="00B62408"/>
    <w:rsid w:val="00B843FD"/>
    <w:rsid w:val="00B86DDF"/>
    <w:rsid w:val="00B87DDF"/>
    <w:rsid w:val="00B938ED"/>
    <w:rsid w:val="00BA7E9F"/>
    <w:rsid w:val="00BB0066"/>
    <w:rsid w:val="00BB5553"/>
    <w:rsid w:val="00BC059B"/>
    <w:rsid w:val="00BD75BA"/>
    <w:rsid w:val="00C02B4D"/>
    <w:rsid w:val="00C15EC6"/>
    <w:rsid w:val="00C25B21"/>
    <w:rsid w:val="00C30582"/>
    <w:rsid w:val="00C3224D"/>
    <w:rsid w:val="00C363D1"/>
    <w:rsid w:val="00C36761"/>
    <w:rsid w:val="00C4286B"/>
    <w:rsid w:val="00C45DA5"/>
    <w:rsid w:val="00C46699"/>
    <w:rsid w:val="00C55E4B"/>
    <w:rsid w:val="00C658D1"/>
    <w:rsid w:val="00C742DE"/>
    <w:rsid w:val="00C77812"/>
    <w:rsid w:val="00C81A4F"/>
    <w:rsid w:val="00C85CEE"/>
    <w:rsid w:val="00C86FA9"/>
    <w:rsid w:val="00C90869"/>
    <w:rsid w:val="00C95644"/>
    <w:rsid w:val="00CA1F99"/>
    <w:rsid w:val="00CB0C4B"/>
    <w:rsid w:val="00CB63AF"/>
    <w:rsid w:val="00CC2544"/>
    <w:rsid w:val="00CD71F5"/>
    <w:rsid w:val="00CE5548"/>
    <w:rsid w:val="00CE6284"/>
    <w:rsid w:val="00CE73A1"/>
    <w:rsid w:val="00CF0529"/>
    <w:rsid w:val="00D00CF4"/>
    <w:rsid w:val="00D10261"/>
    <w:rsid w:val="00D14D40"/>
    <w:rsid w:val="00D30B6C"/>
    <w:rsid w:val="00D37486"/>
    <w:rsid w:val="00D44F97"/>
    <w:rsid w:val="00D52A3A"/>
    <w:rsid w:val="00D55331"/>
    <w:rsid w:val="00D63AAB"/>
    <w:rsid w:val="00D7093A"/>
    <w:rsid w:val="00D75349"/>
    <w:rsid w:val="00D824D3"/>
    <w:rsid w:val="00D82FA5"/>
    <w:rsid w:val="00D957CB"/>
    <w:rsid w:val="00DA03C2"/>
    <w:rsid w:val="00DA489E"/>
    <w:rsid w:val="00DB44A3"/>
    <w:rsid w:val="00DB4506"/>
    <w:rsid w:val="00DC1351"/>
    <w:rsid w:val="00DC6484"/>
    <w:rsid w:val="00DC6A9D"/>
    <w:rsid w:val="00DD4E3E"/>
    <w:rsid w:val="00DE31BC"/>
    <w:rsid w:val="00DF5492"/>
    <w:rsid w:val="00E10C32"/>
    <w:rsid w:val="00E3044C"/>
    <w:rsid w:val="00E34209"/>
    <w:rsid w:val="00E422B3"/>
    <w:rsid w:val="00E437E1"/>
    <w:rsid w:val="00E511D7"/>
    <w:rsid w:val="00E57CDD"/>
    <w:rsid w:val="00E60D0B"/>
    <w:rsid w:val="00E93AC6"/>
    <w:rsid w:val="00EB17B2"/>
    <w:rsid w:val="00EB3070"/>
    <w:rsid w:val="00EB3E72"/>
    <w:rsid w:val="00ED228E"/>
    <w:rsid w:val="00ED2519"/>
    <w:rsid w:val="00ED631A"/>
    <w:rsid w:val="00EE542F"/>
    <w:rsid w:val="00EF2004"/>
    <w:rsid w:val="00EF289E"/>
    <w:rsid w:val="00F12269"/>
    <w:rsid w:val="00F125EE"/>
    <w:rsid w:val="00F17B53"/>
    <w:rsid w:val="00F3113D"/>
    <w:rsid w:val="00F35E12"/>
    <w:rsid w:val="00F36808"/>
    <w:rsid w:val="00F40DF1"/>
    <w:rsid w:val="00F61ABC"/>
    <w:rsid w:val="00F67AAE"/>
    <w:rsid w:val="00F710F8"/>
    <w:rsid w:val="00F773CD"/>
    <w:rsid w:val="00FA456D"/>
    <w:rsid w:val="00FA6806"/>
    <w:rsid w:val="00FA7FEC"/>
    <w:rsid w:val="00FB2A96"/>
    <w:rsid w:val="00FB5197"/>
    <w:rsid w:val="00FB5489"/>
    <w:rsid w:val="00FB62C0"/>
    <w:rsid w:val="00FC710A"/>
    <w:rsid w:val="00FE0360"/>
    <w:rsid w:val="00FE64EE"/>
    <w:rsid w:val="00FF11EC"/>
    <w:rsid w:val="00FF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24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725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A61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610B"/>
    <w:pPr>
      <w:spacing w:before="100" w:beforeAutospacing="1" w:after="100" w:afterAutospacing="1"/>
    </w:pPr>
    <w:rPr>
      <w:sz w:val="24"/>
      <w:szCs w:val="24"/>
    </w:rPr>
  </w:style>
  <w:style w:type="character" w:customStyle="1" w:styleId="lk3">
    <w:name w:val="lk3"/>
    <w:basedOn w:val="a0"/>
    <w:rsid w:val="001A610B"/>
    <w:rPr>
      <w:color w:val="0000CC"/>
      <w:u w:val="single"/>
    </w:rPr>
  </w:style>
  <w:style w:type="character" w:customStyle="1" w:styleId="h">
    <w:name w:val="h"/>
    <w:basedOn w:val="a0"/>
    <w:rsid w:val="001A610B"/>
  </w:style>
  <w:style w:type="character" w:customStyle="1" w:styleId="cbut1">
    <w:name w:val="cbut1"/>
    <w:basedOn w:val="a0"/>
    <w:rsid w:val="001A610B"/>
    <w:rPr>
      <w:color w:val="496397"/>
    </w:rPr>
  </w:style>
  <w:style w:type="character" w:customStyle="1" w:styleId="oi1">
    <w:name w:val="oi1"/>
    <w:basedOn w:val="a0"/>
    <w:rsid w:val="001A610B"/>
    <w:rPr>
      <w:vanish w:val="0"/>
      <w:webHidden w:val="0"/>
      <w:specVanish w:val="0"/>
    </w:rPr>
  </w:style>
  <w:style w:type="character" w:customStyle="1" w:styleId="md">
    <w:name w:val="md"/>
    <w:basedOn w:val="a0"/>
    <w:rsid w:val="001A610B"/>
  </w:style>
  <w:style w:type="character" w:customStyle="1" w:styleId="lk4">
    <w:name w:val="lk4"/>
    <w:basedOn w:val="a0"/>
    <w:rsid w:val="001A610B"/>
    <w:rPr>
      <w:color w:val="0000CC"/>
      <w:u w:val="single"/>
    </w:rPr>
  </w:style>
  <w:style w:type="character" w:styleId="a7">
    <w:name w:val="Strong"/>
    <w:basedOn w:val="a0"/>
    <w:uiPriority w:val="22"/>
    <w:qFormat/>
    <w:rsid w:val="001A610B"/>
    <w:rPr>
      <w:b/>
      <w:bCs/>
    </w:rPr>
  </w:style>
  <w:style w:type="paragraph" w:styleId="a8">
    <w:name w:val="List Paragraph"/>
    <w:basedOn w:val="a"/>
    <w:uiPriority w:val="34"/>
    <w:qFormat/>
    <w:rsid w:val="00985F05"/>
    <w:pPr>
      <w:ind w:left="720"/>
      <w:contextualSpacing/>
    </w:pPr>
  </w:style>
  <w:style w:type="paragraph" w:styleId="a9">
    <w:name w:val="Subtitle"/>
    <w:basedOn w:val="a"/>
    <w:link w:val="aa"/>
    <w:qFormat/>
    <w:rsid w:val="00F17B53"/>
    <w:pPr>
      <w:jc w:val="center"/>
    </w:pPr>
    <w:rPr>
      <w:b/>
      <w:sz w:val="32"/>
      <w:szCs w:val="24"/>
    </w:rPr>
  </w:style>
  <w:style w:type="character" w:customStyle="1" w:styleId="aa">
    <w:name w:val="Подзаголовок Знак"/>
    <w:basedOn w:val="a0"/>
    <w:link w:val="a9"/>
    <w:rsid w:val="00F17B53"/>
    <w:rPr>
      <w:b/>
      <w:sz w:val="32"/>
      <w:szCs w:val="24"/>
    </w:rPr>
  </w:style>
  <w:style w:type="character" w:customStyle="1" w:styleId="apple-converted-space">
    <w:name w:val="apple-converted-space"/>
    <w:basedOn w:val="a0"/>
    <w:rsid w:val="00BA7E9F"/>
  </w:style>
  <w:style w:type="paragraph" w:styleId="ab">
    <w:name w:val="Body Text"/>
    <w:basedOn w:val="a"/>
    <w:link w:val="ac"/>
    <w:semiHidden/>
    <w:rsid w:val="009364BD"/>
    <w:pPr>
      <w:ind w:firstLine="851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9364BD"/>
    <w:rPr>
      <w:sz w:val="28"/>
    </w:rPr>
  </w:style>
  <w:style w:type="paragraph" w:customStyle="1" w:styleId="1">
    <w:name w:val="марк список 1"/>
    <w:basedOn w:val="a"/>
    <w:rsid w:val="009364BD"/>
    <w:pPr>
      <w:tabs>
        <w:tab w:val="left" w:pos="360"/>
      </w:tabs>
      <w:spacing w:before="120" w:after="120"/>
      <w:ind w:firstLine="522"/>
      <w:jc w:val="both"/>
    </w:pPr>
    <w:rPr>
      <w:rFonts w:eastAsia="Calibri"/>
      <w:sz w:val="28"/>
      <w:lang w:eastAsia="ar-SA"/>
    </w:rPr>
  </w:style>
  <w:style w:type="paragraph" w:customStyle="1" w:styleId="ConsPlusNonformat">
    <w:name w:val="ConsPlusNonformat"/>
    <w:rsid w:val="009364BD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24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725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1A61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610B"/>
    <w:pPr>
      <w:spacing w:before="100" w:beforeAutospacing="1" w:after="100" w:afterAutospacing="1"/>
    </w:pPr>
    <w:rPr>
      <w:sz w:val="24"/>
      <w:szCs w:val="24"/>
    </w:rPr>
  </w:style>
  <w:style w:type="character" w:customStyle="1" w:styleId="lk3">
    <w:name w:val="lk3"/>
    <w:basedOn w:val="a0"/>
    <w:rsid w:val="001A610B"/>
    <w:rPr>
      <w:color w:val="0000CC"/>
      <w:u w:val="single"/>
    </w:rPr>
  </w:style>
  <w:style w:type="character" w:customStyle="1" w:styleId="h">
    <w:name w:val="h"/>
    <w:basedOn w:val="a0"/>
    <w:rsid w:val="001A610B"/>
  </w:style>
  <w:style w:type="character" w:customStyle="1" w:styleId="cbut1">
    <w:name w:val="cbut1"/>
    <w:basedOn w:val="a0"/>
    <w:rsid w:val="001A610B"/>
    <w:rPr>
      <w:color w:val="496397"/>
    </w:rPr>
  </w:style>
  <w:style w:type="character" w:customStyle="1" w:styleId="oi1">
    <w:name w:val="oi1"/>
    <w:basedOn w:val="a0"/>
    <w:rsid w:val="001A610B"/>
    <w:rPr>
      <w:vanish w:val="0"/>
      <w:webHidden w:val="0"/>
      <w:specVanish w:val="0"/>
    </w:rPr>
  </w:style>
  <w:style w:type="character" w:customStyle="1" w:styleId="md">
    <w:name w:val="md"/>
    <w:basedOn w:val="a0"/>
    <w:rsid w:val="001A610B"/>
  </w:style>
  <w:style w:type="character" w:customStyle="1" w:styleId="lk4">
    <w:name w:val="lk4"/>
    <w:basedOn w:val="a0"/>
    <w:rsid w:val="001A610B"/>
    <w:rPr>
      <w:color w:val="0000CC"/>
      <w:u w:val="single"/>
    </w:rPr>
  </w:style>
  <w:style w:type="character" w:styleId="a7">
    <w:name w:val="Strong"/>
    <w:basedOn w:val="a0"/>
    <w:uiPriority w:val="22"/>
    <w:qFormat/>
    <w:rsid w:val="001A610B"/>
    <w:rPr>
      <w:b/>
      <w:bCs/>
    </w:rPr>
  </w:style>
  <w:style w:type="paragraph" w:styleId="a8">
    <w:name w:val="List Paragraph"/>
    <w:basedOn w:val="a"/>
    <w:uiPriority w:val="34"/>
    <w:qFormat/>
    <w:rsid w:val="0098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676">
              <w:marLeft w:val="2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3538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3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CCCCC"/>
                                                <w:left w:val="single" w:sz="4" w:space="0" w:color="CCCCCC"/>
                                                <w:bottom w:val="single" w:sz="4" w:space="0" w:color="CCCCCC"/>
                                                <w:right w:val="single" w:sz="4" w:space="0" w:color="CCCCCC"/>
                                              </w:divBdr>
                                            </w:div>
                                            <w:div w:id="199722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5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8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96634">
                                                          <w:marLeft w:val="4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024205">
                                                              <w:marLeft w:val="0"/>
                                                              <w:marRight w:val="0"/>
                                                              <w:marTop w:val="1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0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3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7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4" w:color="809E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22547">
                                                  <w:marLeft w:val="0"/>
                                                  <w:marRight w:val="0"/>
                                                  <w:marTop w:val="1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26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8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222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86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1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4" w:color="809E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3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809E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9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6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67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5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9802-7D27-4291-86FE-390A7C3F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1</cp:lastModifiedBy>
  <cp:revision>33</cp:revision>
  <cp:lastPrinted>2019-09-10T05:03:00Z</cp:lastPrinted>
  <dcterms:created xsi:type="dcterms:W3CDTF">2017-12-22T12:25:00Z</dcterms:created>
  <dcterms:modified xsi:type="dcterms:W3CDTF">2020-05-20T06:44:00Z</dcterms:modified>
</cp:coreProperties>
</file>